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FDAC" w14:textId="77777777" w:rsidR="00287B68" w:rsidRPr="00EA55DD" w:rsidRDefault="009A3878" w:rsidP="009A3878">
      <w:pPr>
        <w:pStyle w:val="PolicyHeading1"/>
        <w:numPr>
          <w:ilvl w:val="0"/>
          <w:numId w:val="0"/>
        </w:numPr>
        <w:spacing w:before="0"/>
        <w:ind w:right="-46"/>
        <w:jc w:val="left"/>
        <w:rPr>
          <w:color w:val="FFFFFF" w:themeColor="background1"/>
          <w:sz w:val="56"/>
          <w:lang w:val="en-AU"/>
        </w:rPr>
      </w:pPr>
      <w:r w:rsidRPr="002608E6">
        <w:rPr>
          <w:color w:val="FFFFFF" w:themeColor="background1"/>
          <w:sz w:val="56"/>
          <w:lang w:val="en-AU"/>
        </w:rPr>
        <w:t xml:space="preserve"> </w:t>
      </w:r>
    </w:p>
    <w:p w14:paraId="111E8714" w14:textId="77777777" w:rsidR="00B053B0" w:rsidRPr="002608E6" w:rsidRDefault="00B053B0" w:rsidP="002608E6">
      <w:pPr>
        <w:pStyle w:val="PolicyBodyText"/>
        <w:rPr>
          <w:lang w:val="en-AU"/>
        </w:rPr>
      </w:pPr>
    </w:p>
    <w:p w14:paraId="5B30CAB4" w14:textId="77777777" w:rsidR="00B053B0" w:rsidRPr="002608E6" w:rsidRDefault="00B053B0" w:rsidP="002608E6">
      <w:pPr>
        <w:pStyle w:val="PolicyBodyText"/>
        <w:rPr>
          <w:lang w:val="en-AU"/>
        </w:rPr>
      </w:pPr>
    </w:p>
    <w:p w14:paraId="79DD3D52" w14:textId="77777777" w:rsidR="00B053B0" w:rsidRPr="002608E6" w:rsidRDefault="00B053B0" w:rsidP="002608E6">
      <w:pPr>
        <w:pStyle w:val="PolicyBodyText"/>
        <w:rPr>
          <w:lang w:val="en-AU"/>
        </w:rPr>
      </w:pPr>
    </w:p>
    <w:p w14:paraId="37865C24" w14:textId="77777777" w:rsidR="00B053B0" w:rsidRPr="002608E6" w:rsidRDefault="00B053B0" w:rsidP="002608E6">
      <w:pPr>
        <w:pStyle w:val="PolicyBodyText"/>
        <w:rPr>
          <w:lang w:val="en-AU"/>
        </w:rPr>
      </w:pPr>
    </w:p>
    <w:p w14:paraId="3889938A" w14:textId="77777777" w:rsidR="00B053B0" w:rsidRPr="002608E6" w:rsidRDefault="00B053B0" w:rsidP="002608E6">
      <w:pPr>
        <w:pStyle w:val="PolicyBodyText"/>
        <w:rPr>
          <w:lang w:val="en-AU"/>
        </w:rPr>
      </w:pPr>
    </w:p>
    <w:p w14:paraId="10EDF365" w14:textId="77777777" w:rsidR="00287B68" w:rsidRPr="002608E6" w:rsidRDefault="00287B68" w:rsidP="00200E66">
      <w:pPr>
        <w:pStyle w:val="PolicyHeading1"/>
        <w:numPr>
          <w:ilvl w:val="0"/>
          <w:numId w:val="0"/>
        </w:numPr>
        <w:ind w:left="709" w:hanging="709"/>
        <w:rPr>
          <w:lang w:val="en-AU"/>
        </w:rPr>
      </w:pPr>
      <w:r w:rsidRPr="002608E6">
        <w:rPr>
          <w:lang w:val="en-AU"/>
        </w:rPr>
        <w:t>Freedom of Information application form</w:t>
      </w:r>
    </w:p>
    <w:p w14:paraId="139F3080" w14:textId="77777777" w:rsidR="00B053B0" w:rsidRPr="002608E6" w:rsidRDefault="00B053B0" w:rsidP="0DBF6DAB">
      <w:pPr>
        <w:pStyle w:val="PolicyBodyText"/>
        <w:jc w:val="both"/>
      </w:pPr>
      <w:r w:rsidRPr="0DBF6DAB">
        <w:t xml:space="preserve">This form is used to request access to documents held by Alpine Shire Council (Council) under the </w:t>
      </w:r>
      <w:r w:rsidRPr="0DBF6DAB">
        <w:rPr>
          <w:rStyle w:val="PolicyItalic"/>
        </w:rPr>
        <w:t>Freedom of Information Act 1982 [Vic]</w:t>
      </w:r>
      <w:r w:rsidR="002608E6" w:rsidRPr="0DBF6DAB">
        <w:rPr>
          <w:rStyle w:val="PolicyItalic"/>
        </w:rPr>
        <w:t xml:space="preserve"> </w:t>
      </w:r>
      <w:r w:rsidR="002608E6" w:rsidRPr="0DBF6DAB">
        <w:rPr>
          <w:rStyle w:val="PolicyItalic"/>
          <w:i w:val="0"/>
        </w:rPr>
        <w:t>(FOI Act)</w:t>
      </w:r>
      <w:r w:rsidRPr="0DBF6DAB">
        <w:t xml:space="preserve">.  </w:t>
      </w:r>
    </w:p>
    <w:p w14:paraId="5D146AED" w14:textId="77777777" w:rsidR="00B053B0" w:rsidRPr="002608E6" w:rsidRDefault="00B053B0" w:rsidP="00200E66">
      <w:pPr>
        <w:pStyle w:val="PolicyHeading2"/>
        <w:numPr>
          <w:ilvl w:val="0"/>
          <w:numId w:val="0"/>
        </w:numPr>
        <w:ind w:left="709" w:hanging="709"/>
        <w:rPr>
          <w:lang w:val="en-AU"/>
        </w:rPr>
      </w:pPr>
      <w:r w:rsidRPr="002608E6">
        <w:rPr>
          <w:lang w:val="en-AU"/>
        </w:rPr>
        <w:t>Applicant details</w:t>
      </w:r>
    </w:p>
    <w:tbl>
      <w:tblPr>
        <w:tblStyle w:val="TableGrid"/>
        <w:tblW w:w="0" w:type="auto"/>
        <w:tblCellMar>
          <w:top w:w="57" w:type="dxa"/>
        </w:tblCellMar>
        <w:tblLook w:val="04A0" w:firstRow="1" w:lastRow="0" w:firstColumn="1" w:lastColumn="0" w:noHBand="0" w:noVBand="1"/>
      </w:tblPr>
      <w:tblGrid>
        <w:gridCol w:w="3305"/>
        <w:gridCol w:w="5721"/>
      </w:tblGrid>
      <w:tr w:rsidR="00B053B0" w:rsidRPr="002608E6" w14:paraId="1AF07928" w14:textId="77777777" w:rsidTr="00F90592">
        <w:tc>
          <w:tcPr>
            <w:tcW w:w="3305" w:type="dxa"/>
          </w:tcPr>
          <w:p w14:paraId="7356EA6D" w14:textId="77777777" w:rsidR="00B053B0" w:rsidRPr="002608E6" w:rsidRDefault="00B053B0"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Name</w:t>
            </w:r>
            <w:r w:rsidR="002608E6">
              <w:rPr>
                <w:rStyle w:val="PolicyBold"/>
              </w:rPr>
              <w:t xml:space="preserve"> </w:t>
            </w:r>
            <w:r w:rsidR="002608E6" w:rsidRPr="002608E6">
              <w:rPr>
                <w:rStyle w:val="PolicyBold"/>
                <w:b w:val="0"/>
                <w:i/>
                <w:sz w:val="18"/>
              </w:rPr>
              <w:t xml:space="preserve">(First name &amp; </w:t>
            </w:r>
            <w:r w:rsidR="002608E6">
              <w:rPr>
                <w:rStyle w:val="PolicyBold"/>
                <w:b w:val="0"/>
                <w:i/>
                <w:sz w:val="18"/>
              </w:rPr>
              <w:t>s</w:t>
            </w:r>
            <w:r w:rsidR="002608E6" w:rsidRPr="002608E6">
              <w:rPr>
                <w:rStyle w:val="PolicyBold"/>
                <w:b w:val="0"/>
                <w:i/>
                <w:sz w:val="18"/>
              </w:rPr>
              <w:t>urname)</w:t>
            </w:r>
            <w:r w:rsidRPr="002608E6">
              <w:rPr>
                <w:rStyle w:val="PolicyBold"/>
                <w:color w:val="404040" w:themeColor="text1" w:themeTint="BF"/>
                <w:lang w:val="en-AU"/>
              </w:rPr>
              <w:t>:</w:t>
            </w:r>
          </w:p>
        </w:tc>
        <w:tc>
          <w:tcPr>
            <w:tcW w:w="5721" w:type="dxa"/>
            <w:tcBorders>
              <w:bottom w:val="single" w:sz="4" w:space="0" w:color="auto"/>
            </w:tcBorders>
          </w:tcPr>
          <w:p w14:paraId="686C39C0" w14:textId="77777777" w:rsidR="00B053B0" w:rsidRPr="002608E6" w:rsidRDefault="00B9089E" w:rsidP="00200E66">
            <w:pPr>
              <w:pStyle w:val="PolicyBodyText"/>
              <w:spacing w:after="60"/>
              <w:jc w:val="both"/>
              <w:rPr>
                <w:lang w:val="en-AU"/>
              </w:rPr>
            </w:pPr>
            <w:r w:rsidRPr="002608E6">
              <w:rPr>
                <w:lang w:val="en-AU"/>
              </w:rPr>
              <w:fldChar w:fldCharType="begin">
                <w:ffData>
                  <w:name w:val="Text1"/>
                  <w:enabled/>
                  <w:calcOnExit w:val="0"/>
                  <w:textInput/>
                </w:ffData>
              </w:fldChar>
            </w:r>
            <w:bookmarkStart w:id="0" w:name="Text1"/>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0"/>
          </w:p>
        </w:tc>
      </w:tr>
      <w:tr w:rsidR="00B053B0" w:rsidRPr="002608E6" w14:paraId="34E2BD80" w14:textId="77777777" w:rsidTr="00F90592">
        <w:tc>
          <w:tcPr>
            <w:tcW w:w="3305" w:type="dxa"/>
          </w:tcPr>
          <w:p w14:paraId="1664B76B" w14:textId="77777777" w:rsidR="00B053B0" w:rsidRPr="002608E6" w:rsidRDefault="00B053B0"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Company / business name:</w:t>
            </w:r>
          </w:p>
        </w:tc>
        <w:tc>
          <w:tcPr>
            <w:tcW w:w="5721" w:type="dxa"/>
            <w:tcBorders>
              <w:top w:val="single" w:sz="4" w:space="0" w:color="auto"/>
              <w:bottom w:val="single" w:sz="4" w:space="0" w:color="auto"/>
            </w:tcBorders>
          </w:tcPr>
          <w:p w14:paraId="30DD4D14" w14:textId="77777777" w:rsidR="00B053B0" w:rsidRPr="002608E6" w:rsidRDefault="00B9089E" w:rsidP="00200E66">
            <w:pPr>
              <w:pStyle w:val="PolicyBodyText"/>
              <w:spacing w:after="60"/>
              <w:jc w:val="both"/>
              <w:rPr>
                <w:lang w:val="en-AU"/>
              </w:rPr>
            </w:pPr>
            <w:r w:rsidRPr="002608E6">
              <w:rPr>
                <w:lang w:val="en-AU"/>
              </w:rPr>
              <w:fldChar w:fldCharType="begin">
                <w:ffData>
                  <w:name w:val="Text2"/>
                  <w:enabled/>
                  <w:calcOnExit w:val="0"/>
                  <w:textInput/>
                </w:ffData>
              </w:fldChar>
            </w:r>
            <w:bookmarkStart w:id="1" w:name="Text2"/>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1"/>
          </w:p>
        </w:tc>
      </w:tr>
      <w:tr w:rsidR="00B053B0" w:rsidRPr="002608E6" w14:paraId="78074683" w14:textId="77777777" w:rsidTr="00F90592">
        <w:tc>
          <w:tcPr>
            <w:tcW w:w="3305" w:type="dxa"/>
          </w:tcPr>
          <w:p w14:paraId="798CAB0B" w14:textId="77777777" w:rsidR="00B053B0" w:rsidRPr="002608E6" w:rsidRDefault="00B053B0"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Mailing address:</w:t>
            </w:r>
          </w:p>
        </w:tc>
        <w:tc>
          <w:tcPr>
            <w:tcW w:w="5721" w:type="dxa"/>
            <w:tcBorders>
              <w:top w:val="single" w:sz="4" w:space="0" w:color="auto"/>
              <w:bottom w:val="single" w:sz="4" w:space="0" w:color="auto"/>
            </w:tcBorders>
          </w:tcPr>
          <w:p w14:paraId="248AB325" w14:textId="77777777" w:rsidR="00B053B0" w:rsidRPr="002608E6" w:rsidRDefault="00B9089E" w:rsidP="00200E66">
            <w:pPr>
              <w:pStyle w:val="PolicyBodyText"/>
              <w:spacing w:after="60"/>
              <w:jc w:val="both"/>
              <w:rPr>
                <w:lang w:val="en-AU"/>
              </w:rPr>
            </w:pPr>
            <w:r w:rsidRPr="002608E6">
              <w:rPr>
                <w:lang w:val="en-AU"/>
              </w:rPr>
              <w:fldChar w:fldCharType="begin">
                <w:ffData>
                  <w:name w:val="Text3"/>
                  <w:enabled/>
                  <w:calcOnExit w:val="0"/>
                  <w:textInput/>
                </w:ffData>
              </w:fldChar>
            </w:r>
            <w:bookmarkStart w:id="2" w:name="Text3"/>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2"/>
          </w:p>
        </w:tc>
      </w:tr>
      <w:tr w:rsidR="00B053B0" w:rsidRPr="002608E6" w14:paraId="1C0A728E" w14:textId="77777777" w:rsidTr="00F90592">
        <w:tc>
          <w:tcPr>
            <w:tcW w:w="3305" w:type="dxa"/>
          </w:tcPr>
          <w:p w14:paraId="4A291902" w14:textId="77777777" w:rsidR="00B053B0" w:rsidRPr="002608E6" w:rsidRDefault="00B053B0" w:rsidP="00200E66">
            <w:pPr>
              <w:pStyle w:val="PolicyBodyText"/>
              <w:spacing w:after="60"/>
              <w:jc w:val="both"/>
              <w:rPr>
                <w:rStyle w:val="PolicyBold"/>
                <w:color w:val="404040" w:themeColor="text1" w:themeTint="BF"/>
                <w:lang w:val="en-AU"/>
              </w:rPr>
            </w:pPr>
          </w:p>
        </w:tc>
        <w:tc>
          <w:tcPr>
            <w:tcW w:w="5721" w:type="dxa"/>
            <w:tcBorders>
              <w:top w:val="single" w:sz="4" w:space="0" w:color="auto"/>
              <w:bottom w:val="single" w:sz="4" w:space="0" w:color="auto"/>
            </w:tcBorders>
          </w:tcPr>
          <w:p w14:paraId="25B140AA" w14:textId="77777777" w:rsidR="00B053B0" w:rsidRPr="002608E6" w:rsidRDefault="00B9089E" w:rsidP="00200E66">
            <w:pPr>
              <w:pStyle w:val="PolicyBodyText"/>
              <w:spacing w:after="60"/>
              <w:jc w:val="both"/>
              <w:rPr>
                <w:lang w:val="en-AU"/>
              </w:rPr>
            </w:pPr>
            <w:r w:rsidRPr="002608E6">
              <w:rPr>
                <w:lang w:val="en-AU"/>
              </w:rPr>
              <w:fldChar w:fldCharType="begin">
                <w:ffData>
                  <w:name w:val="Text4"/>
                  <w:enabled/>
                  <w:calcOnExit w:val="0"/>
                  <w:textInput/>
                </w:ffData>
              </w:fldChar>
            </w:r>
            <w:bookmarkStart w:id="3" w:name="Text4"/>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3"/>
          </w:p>
        </w:tc>
      </w:tr>
      <w:tr w:rsidR="00B053B0" w:rsidRPr="002608E6" w14:paraId="4A567C2B" w14:textId="77777777" w:rsidTr="00F90592">
        <w:tc>
          <w:tcPr>
            <w:tcW w:w="3305" w:type="dxa"/>
          </w:tcPr>
          <w:p w14:paraId="57D97F49" w14:textId="77777777" w:rsidR="00B053B0" w:rsidRPr="002608E6" w:rsidRDefault="009A3878"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Phone</w:t>
            </w:r>
            <w:r w:rsidR="00B053B0" w:rsidRPr="002608E6">
              <w:rPr>
                <w:rStyle w:val="PolicyBold"/>
                <w:color w:val="404040" w:themeColor="text1" w:themeTint="BF"/>
                <w:lang w:val="en-AU"/>
              </w:rPr>
              <w:t xml:space="preserve"> number</w:t>
            </w:r>
            <w:r w:rsidRPr="002608E6">
              <w:rPr>
                <w:rStyle w:val="PolicyBold"/>
                <w:color w:val="404040" w:themeColor="text1" w:themeTint="BF"/>
                <w:lang w:val="en-AU"/>
              </w:rPr>
              <w:t xml:space="preserve"> </w:t>
            </w:r>
            <w:r w:rsidRPr="002608E6">
              <w:rPr>
                <w:rStyle w:val="PolicyBold"/>
                <w:b w:val="0"/>
                <w:i/>
                <w:color w:val="404040" w:themeColor="text1" w:themeTint="BF"/>
                <w:sz w:val="18"/>
                <w:lang w:val="en-AU"/>
              </w:rPr>
              <w:t>(Business hours)</w:t>
            </w:r>
            <w:r w:rsidR="00B053B0" w:rsidRPr="002608E6">
              <w:rPr>
                <w:rStyle w:val="PolicyBold"/>
                <w:color w:val="404040" w:themeColor="text1" w:themeTint="BF"/>
                <w:lang w:val="en-AU"/>
              </w:rPr>
              <w:t>:</w:t>
            </w:r>
          </w:p>
        </w:tc>
        <w:tc>
          <w:tcPr>
            <w:tcW w:w="5721" w:type="dxa"/>
            <w:tcBorders>
              <w:top w:val="single" w:sz="4" w:space="0" w:color="auto"/>
              <w:bottom w:val="single" w:sz="4" w:space="0" w:color="auto"/>
            </w:tcBorders>
          </w:tcPr>
          <w:p w14:paraId="4DF4FB38" w14:textId="77777777" w:rsidR="00B053B0" w:rsidRPr="002608E6" w:rsidRDefault="00B9089E" w:rsidP="00200E66">
            <w:pPr>
              <w:pStyle w:val="PolicyBodyText"/>
              <w:spacing w:after="60"/>
              <w:jc w:val="both"/>
              <w:rPr>
                <w:lang w:val="en-AU"/>
              </w:rPr>
            </w:pPr>
            <w:r w:rsidRPr="002608E6">
              <w:rPr>
                <w:lang w:val="en-AU"/>
              </w:rPr>
              <w:fldChar w:fldCharType="begin">
                <w:ffData>
                  <w:name w:val="Text5"/>
                  <w:enabled/>
                  <w:calcOnExit w:val="0"/>
                  <w:textInput/>
                </w:ffData>
              </w:fldChar>
            </w:r>
            <w:bookmarkStart w:id="4" w:name="Text5"/>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4"/>
          </w:p>
        </w:tc>
      </w:tr>
      <w:tr w:rsidR="00B053B0" w:rsidRPr="002608E6" w14:paraId="1485BE26" w14:textId="77777777" w:rsidTr="00F90592">
        <w:tc>
          <w:tcPr>
            <w:tcW w:w="3305" w:type="dxa"/>
          </w:tcPr>
          <w:p w14:paraId="72E65BE1" w14:textId="77777777" w:rsidR="00B053B0" w:rsidRPr="002608E6" w:rsidRDefault="00B053B0"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Email address:</w:t>
            </w:r>
          </w:p>
        </w:tc>
        <w:tc>
          <w:tcPr>
            <w:tcW w:w="5721" w:type="dxa"/>
            <w:tcBorders>
              <w:top w:val="single" w:sz="4" w:space="0" w:color="auto"/>
              <w:bottom w:val="single" w:sz="4" w:space="0" w:color="auto"/>
            </w:tcBorders>
          </w:tcPr>
          <w:p w14:paraId="0A5FB3EA" w14:textId="77777777" w:rsidR="00B053B0" w:rsidRPr="002608E6" w:rsidRDefault="00B9089E" w:rsidP="00200E66">
            <w:pPr>
              <w:pStyle w:val="PolicyBodyText"/>
              <w:spacing w:after="60"/>
              <w:jc w:val="both"/>
              <w:rPr>
                <w:lang w:val="en-AU"/>
              </w:rPr>
            </w:pPr>
            <w:r w:rsidRPr="002608E6">
              <w:rPr>
                <w:lang w:val="en-AU"/>
              </w:rPr>
              <w:fldChar w:fldCharType="begin">
                <w:ffData>
                  <w:name w:val="Text6"/>
                  <w:enabled/>
                  <w:calcOnExit w:val="0"/>
                  <w:textInput/>
                </w:ffData>
              </w:fldChar>
            </w:r>
            <w:bookmarkStart w:id="5" w:name="Text6"/>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5"/>
          </w:p>
        </w:tc>
      </w:tr>
      <w:tr w:rsidR="00B053B0" w:rsidRPr="002608E6" w14:paraId="7FE750ED" w14:textId="77777777" w:rsidTr="00F90592">
        <w:tc>
          <w:tcPr>
            <w:tcW w:w="3305" w:type="dxa"/>
          </w:tcPr>
          <w:p w14:paraId="69DC7CBD" w14:textId="77777777" w:rsidR="00B053B0" w:rsidRPr="002608E6" w:rsidRDefault="00B053B0"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Date:</w:t>
            </w:r>
          </w:p>
        </w:tc>
        <w:tc>
          <w:tcPr>
            <w:tcW w:w="5721" w:type="dxa"/>
            <w:tcBorders>
              <w:top w:val="single" w:sz="4" w:space="0" w:color="auto"/>
              <w:bottom w:val="single" w:sz="4" w:space="0" w:color="auto"/>
            </w:tcBorders>
          </w:tcPr>
          <w:p w14:paraId="4AAA3CB2" w14:textId="77777777" w:rsidR="00B053B0" w:rsidRPr="002608E6" w:rsidRDefault="00B9089E" w:rsidP="00200E66">
            <w:pPr>
              <w:pStyle w:val="PolicyBodyText"/>
              <w:spacing w:after="60"/>
              <w:jc w:val="both"/>
              <w:rPr>
                <w:lang w:val="en-AU"/>
              </w:rPr>
            </w:pPr>
            <w:r w:rsidRPr="002608E6">
              <w:rPr>
                <w:lang w:val="en-AU"/>
              </w:rPr>
              <w:fldChar w:fldCharType="begin">
                <w:ffData>
                  <w:name w:val="Text7"/>
                  <w:enabled/>
                  <w:calcOnExit w:val="0"/>
                  <w:textInput/>
                </w:ffData>
              </w:fldChar>
            </w:r>
            <w:bookmarkStart w:id="6" w:name="Text7"/>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6"/>
          </w:p>
        </w:tc>
      </w:tr>
      <w:tr w:rsidR="00B37CE0" w:rsidRPr="002608E6" w14:paraId="5539EBBB" w14:textId="77777777" w:rsidTr="00F90592">
        <w:trPr>
          <w:trHeight w:val="725"/>
        </w:trPr>
        <w:tc>
          <w:tcPr>
            <w:tcW w:w="3305" w:type="dxa"/>
          </w:tcPr>
          <w:p w14:paraId="68189340" w14:textId="77777777" w:rsidR="00B37CE0" w:rsidRPr="002608E6" w:rsidRDefault="00B37CE0" w:rsidP="00200E66">
            <w:pPr>
              <w:pStyle w:val="PolicyBodyText"/>
              <w:spacing w:after="60"/>
              <w:jc w:val="both"/>
              <w:rPr>
                <w:rStyle w:val="PolicyBold"/>
                <w:color w:val="404040" w:themeColor="text1" w:themeTint="BF"/>
                <w:lang w:val="en-AU"/>
              </w:rPr>
            </w:pPr>
            <w:r>
              <w:rPr>
                <w:rStyle w:val="PolicyBold"/>
                <w:color w:val="404040" w:themeColor="text1" w:themeTint="BF"/>
                <w:lang w:val="en-AU"/>
              </w:rPr>
              <w:t>Signature:</w:t>
            </w:r>
          </w:p>
        </w:tc>
        <w:tc>
          <w:tcPr>
            <w:tcW w:w="5721" w:type="dxa"/>
            <w:tcBorders>
              <w:top w:val="single" w:sz="4" w:space="0" w:color="auto"/>
              <w:bottom w:val="single" w:sz="4" w:space="0" w:color="auto"/>
            </w:tcBorders>
          </w:tcPr>
          <w:p w14:paraId="11D5E188" w14:textId="77777777" w:rsidR="00B37CE0" w:rsidRPr="002608E6" w:rsidRDefault="00B37CE0" w:rsidP="00200E66">
            <w:pPr>
              <w:pStyle w:val="PolicyBodyText"/>
              <w:spacing w:after="60"/>
              <w:jc w:val="both"/>
              <w:rPr>
                <w:lang w:val="en-AU"/>
              </w:rPr>
            </w:pPr>
            <w:r w:rsidRPr="002608E6">
              <w:rPr>
                <w:lang w:val="en-AU"/>
              </w:rPr>
              <w:fldChar w:fldCharType="begin">
                <w:ffData>
                  <w:name w:val="Text7"/>
                  <w:enabled/>
                  <w:calcOnExit w:val="0"/>
                  <w:textInput/>
                </w:ffData>
              </w:fldChar>
            </w:r>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p>
        </w:tc>
      </w:tr>
    </w:tbl>
    <w:p w14:paraId="52BB5DF3" w14:textId="762B8145" w:rsidR="00F90592" w:rsidRPr="00D66739" w:rsidRDefault="00F90592" w:rsidP="00200E66">
      <w:pPr>
        <w:pStyle w:val="PolicyBodyText"/>
        <w:spacing w:before="240"/>
        <w:jc w:val="both"/>
        <w:rPr>
          <w:rFonts w:eastAsia="Lao UI"/>
          <w:b/>
          <w:spacing w:val="-1"/>
          <w:sz w:val="28"/>
          <w:szCs w:val="28"/>
          <w:lang w:val="en-AU"/>
        </w:rPr>
      </w:pPr>
      <w:r w:rsidRPr="00D66739">
        <w:rPr>
          <w:rFonts w:eastAsia="Lao UI"/>
          <w:b/>
          <w:spacing w:val="-1"/>
          <w:sz w:val="28"/>
          <w:szCs w:val="28"/>
          <w:lang w:val="en-AU"/>
        </w:rPr>
        <w:t>Are you making this request on someone’s behalf or as a representative? i.e. as their lawyer or advocate</w:t>
      </w:r>
      <w:r w:rsidR="00DC7634" w:rsidRPr="00D66739">
        <w:rPr>
          <w:rFonts w:eastAsia="Lao UI"/>
          <w:b/>
          <w:spacing w:val="-1"/>
          <w:sz w:val="28"/>
          <w:szCs w:val="28"/>
          <w:lang w:val="en-AU"/>
        </w:rPr>
        <w:t xml:space="preserve">. </w:t>
      </w:r>
    </w:p>
    <w:tbl>
      <w:tblPr>
        <w:tblW w:w="0" w:type="auto"/>
        <w:jc w:val="right"/>
        <w:tblCellMar>
          <w:top w:w="57" w:type="dxa"/>
        </w:tblCellMar>
        <w:tblLook w:val="04A0" w:firstRow="1" w:lastRow="0" w:firstColumn="1" w:lastColumn="0" w:noHBand="0" w:noVBand="1"/>
      </w:tblPr>
      <w:tblGrid>
        <w:gridCol w:w="2789"/>
        <w:gridCol w:w="2927"/>
      </w:tblGrid>
      <w:tr w:rsidR="00D66739" w:rsidRPr="00D66739" w14:paraId="709E088F" w14:textId="77777777" w:rsidTr="00EE4C27">
        <w:trPr>
          <w:jc w:val="right"/>
        </w:trPr>
        <w:tc>
          <w:tcPr>
            <w:tcW w:w="2789" w:type="dxa"/>
          </w:tcPr>
          <w:p w14:paraId="04054A7F" w14:textId="348419D6" w:rsidR="00EE4C27" w:rsidRPr="00D66739" w:rsidRDefault="00EE4C27" w:rsidP="00200E66">
            <w:pPr>
              <w:pStyle w:val="PolicyBodyText"/>
              <w:spacing w:before="60"/>
              <w:jc w:val="both"/>
              <w:rPr>
                <w:lang w:val="en-AU"/>
              </w:rPr>
            </w:pPr>
            <w:r w:rsidRPr="00D66739">
              <w:rPr>
                <w:lang w:val="en-AU"/>
              </w:rPr>
              <w:fldChar w:fldCharType="begin">
                <w:ffData>
                  <w:name w:val="Check1"/>
                  <w:enabled/>
                  <w:calcOnExit w:val="0"/>
                  <w:checkBox>
                    <w:sizeAuto/>
                    <w:default w:val="0"/>
                    <w:checked w:val="0"/>
                  </w:checkBox>
                </w:ffData>
              </w:fldChar>
            </w:r>
            <w:r w:rsidRPr="00D66739">
              <w:rPr>
                <w:lang w:val="en-AU"/>
              </w:rPr>
              <w:instrText xml:space="preserve"> FORMCHECKBOX </w:instrText>
            </w:r>
            <w:r w:rsidRPr="00D66739">
              <w:rPr>
                <w:lang w:val="en-AU"/>
              </w:rPr>
            </w:r>
            <w:r w:rsidRPr="00D66739">
              <w:rPr>
                <w:lang w:val="en-AU"/>
              </w:rPr>
              <w:fldChar w:fldCharType="separate"/>
            </w:r>
            <w:r w:rsidRPr="00D66739">
              <w:rPr>
                <w:lang w:val="en-AU"/>
              </w:rPr>
              <w:fldChar w:fldCharType="end"/>
            </w:r>
            <w:r w:rsidRPr="00D66739">
              <w:rPr>
                <w:lang w:val="en-AU"/>
              </w:rPr>
              <w:t xml:space="preserve">   Yes</w:t>
            </w:r>
          </w:p>
        </w:tc>
        <w:tc>
          <w:tcPr>
            <w:tcW w:w="2927" w:type="dxa"/>
          </w:tcPr>
          <w:p w14:paraId="5A0799A4" w14:textId="4A66456B" w:rsidR="00EE4C27" w:rsidRPr="00D66739" w:rsidRDefault="00EE4C27" w:rsidP="00200E66">
            <w:pPr>
              <w:pStyle w:val="PolicyBodyText"/>
              <w:spacing w:before="60"/>
              <w:jc w:val="both"/>
              <w:rPr>
                <w:lang w:val="en-AU"/>
              </w:rPr>
            </w:pPr>
            <w:r w:rsidRPr="00D66739">
              <w:rPr>
                <w:lang w:val="en-AU"/>
              </w:rPr>
              <w:fldChar w:fldCharType="begin">
                <w:ffData>
                  <w:name w:val="Check1"/>
                  <w:enabled/>
                  <w:calcOnExit w:val="0"/>
                  <w:checkBox>
                    <w:sizeAuto/>
                    <w:default w:val="0"/>
                    <w:checked w:val="0"/>
                  </w:checkBox>
                </w:ffData>
              </w:fldChar>
            </w:r>
            <w:r w:rsidRPr="00D66739">
              <w:rPr>
                <w:lang w:val="en-AU"/>
              </w:rPr>
              <w:instrText xml:space="preserve"> FORMCHECKBOX </w:instrText>
            </w:r>
            <w:r w:rsidRPr="00D66739">
              <w:rPr>
                <w:lang w:val="en-AU"/>
              </w:rPr>
            </w:r>
            <w:r w:rsidRPr="00D66739">
              <w:rPr>
                <w:lang w:val="en-AU"/>
              </w:rPr>
              <w:fldChar w:fldCharType="separate"/>
            </w:r>
            <w:r w:rsidRPr="00D66739">
              <w:rPr>
                <w:lang w:val="en-AU"/>
              </w:rPr>
              <w:fldChar w:fldCharType="end"/>
            </w:r>
            <w:r w:rsidRPr="00D66739">
              <w:rPr>
                <w:lang w:val="en-AU"/>
              </w:rPr>
              <w:t xml:space="preserve">   No</w:t>
            </w:r>
          </w:p>
        </w:tc>
      </w:tr>
    </w:tbl>
    <w:p w14:paraId="0EB0E59A" w14:textId="05A2A472" w:rsidR="002608E6" w:rsidRPr="00D66739" w:rsidRDefault="002608E6" w:rsidP="00200E66">
      <w:pPr>
        <w:pStyle w:val="PolicyBodyText"/>
        <w:jc w:val="both"/>
        <w:rPr>
          <w:lang w:val="en-AU"/>
        </w:rPr>
      </w:pPr>
      <w:r w:rsidRPr="002608E6">
        <w:rPr>
          <w:lang w:val="en-AU"/>
        </w:rPr>
        <w:t xml:space="preserve">If you are lodging </w:t>
      </w:r>
      <w:r w:rsidRPr="00D66739">
        <w:rPr>
          <w:lang w:val="en-AU"/>
        </w:rPr>
        <w:t xml:space="preserve">a Freedom of Information (FOI) request on behalf of </w:t>
      </w:r>
      <w:r w:rsidR="00DC7634" w:rsidRPr="00D66739">
        <w:rPr>
          <w:lang w:val="en-AU"/>
        </w:rPr>
        <w:t>another person</w:t>
      </w:r>
      <w:r w:rsidR="00E97793" w:rsidRPr="00D66739">
        <w:rPr>
          <w:lang w:val="en-AU"/>
        </w:rPr>
        <w:t xml:space="preserve"> (e.g. as their lawyer or advocate)</w:t>
      </w:r>
      <w:r w:rsidRPr="00D66739">
        <w:rPr>
          <w:lang w:val="en-AU"/>
        </w:rPr>
        <w:t xml:space="preserve">, you must provide evidence to show that </w:t>
      </w:r>
      <w:r w:rsidR="00EE4C27" w:rsidRPr="00D66739">
        <w:rPr>
          <w:lang w:val="en-AU"/>
        </w:rPr>
        <w:t>they have</w:t>
      </w:r>
      <w:r w:rsidRPr="00D66739">
        <w:rPr>
          <w:lang w:val="en-AU"/>
        </w:rPr>
        <w:t xml:space="preserve"> authorised you to:</w:t>
      </w:r>
    </w:p>
    <w:p w14:paraId="3364FAF8" w14:textId="77777777" w:rsidR="002608E6" w:rsidRDefault="002608E6" w:rsidP="00200E66">
      <w:pPr>
        <w:pStyle w:val="PolicyBodyTextBulletPoint"/>
        <w:jc w:val="both"/>
      </w:pPr>
      <w:r>
        <w:t>Make an FOI request on their behalf;</w:t>
      </w:r>
    </w:p>
    <w:p w14:paraId="43FCD482" w14:textId="77777777" w:rsidR="002608E6" w:rsidRDefault="002608E6" w:rsidP="00200E66">
      <w:pPr>
        <w:pStyle w:val="PolicyBodyTextBulletPoint"/>
        <w:jc w:val="both"/>
      </w:pPr>
      <w:r>
        <w:t>Communicate with Council in relation to the FOI request; and</w:t>
      </w:r>
    </w:p>
    <w:p w14:paraId="557165F4" w14:textId="77777777" w:rsidR="002608E6" w:rsidRDefault="002608E6" w:rsidP="00200E66">
      <w:pPr>
        <w:pStyle w:val="PolicyBodyTextBulletPoint"/>
        <w:jc w:val="both"/>
      </w:pPr>
      <w:r>
        <w:t>Receive copies of any documents released to the applicant by Council.</w:t>
      </w:r>
    </w:p>
    <w:p w14:paraId="7A611C9A" w14:textId="4FC8680C" w:rsidR="002608E6" w:rsidRPr="00D66739" w:rsidRDefault="002608E6" w:rsidP="00200E66">
      <w:pPr>
        <w:pStyle w:val="PolicyBodyText"/>
        <w:jc w:val="both"/>
      </w:pPr>
      <w:r w:rsidRPr="002608E6">
        <w:rPr>
          <w:lang w:val="en-AU"/>
        </w:rPr>
        <w:t>Authorisations</w:t>
      </w:r>
      <w:r>
        <w:t xml:space="preserve"> may be in the form of a letter </w:t>
      </w:r>
      <w:r w:rsidRPr="00D66739">
        <w:t xml:space="preserve">signed by the </w:t>
      </w:r>
      <w:r w:rsidR="00F23BF6" w:rsidRPr="00D66739">
        <w:t>person you represent</w:t>
      </w:r>
      <w:r w:rsidRPr="00D66739">
        <w:t>, confirming the above.</w:t>
      </w:r>
    </w:p>
    <w:tbl>
      <w:tblPr>
        <w:tblW w:w="0" w:type="auto"/>
        <w:tblCellMar>
          <w:top w:w="57" w:type="dxa"/>
        </w:tblCellMar>
        <w:tblLook w:val="04A0" w:firstRow="1" w:lastRow="0" w:firstColumn="1" w:lastColumn="0" w:noHBand="0" w:noVBand="1"/>
      </w:tblPr>
      <w:tblGrid>
        <w:gridCol w:w="3310"/>
        <w:gridCol w:w="2789"/>
        <w:gridCol w:w="2927"/>
      </w:tblGrid>
      <w:tr w:rsidR="00D66739" w:rsidRPr="00D66739" w14:paraId="4E959F19" w14:textId="77777777" w:rsidTr="00CB5232">
        <w:tc>
          <w:tcPr>
            <w:tcW w:w="3310" w:type="dxa"/>
          </w:tcPr>
          <w:p w14:paraId="24DD4EA3" w14:textId="77777777" w:rsidR="00B13261" w:rsidRPr="00D66739" w:rsidRDefault="00B13261" w:rsidP="00200E66">
            <w:pPr>
              <w:pStyle w:val="PolicyBodyText"/>
              <w:spacing w:before="60"/>
              <w:jc w:val="both"/>
              <w:rPr>
                <w:rStyle w:val="PolicyBold"/>
                <w:lang w:val="en-AU"/>
              </w:rPr>
            </w:pPr>
            <w:r w:rsidRPr="00D66739">
              <w:rPr>
                <w:rStyle w:val="PolicyBold"/>
                <w:sz w:val="24"/>
                <w:szCs w:val="28"/>
              </w:rPr>
              <w:t>Authority to Act</w:t>
            </w:r>
            <w:r w:rsidRPr="00D66739">
              <w:rPr>
                <w:rStyle w:val="PolicyBold"/>
                <w:sz w:val="24"/>
                <w:szCs w:val="28"/>
                <w:lang w:val="en-AU"/>
              </w:rPr>
              <w:t xml:space="preserve"> attached:</w:t>
            </w:r>
          </w:p>
        </w:tc>
        <w:tc>
          <w:tcPr>
            <w:tcW w:w="2789" w:type="dxa"/>
          </w:tcPr>
          <w:p w14:paraId="591E98C8" w14:textId="77777777" w:rsidR="00B13261" w:rsidRPr="00D66739" w:rsidRDefault="00B13261" w:rsidP="00200E66">
            <w:pPr>
              <w:pStyle w:val="PolicyBodyText"/>
              <w:spacing w:before="60"/>
              <w:jc w:val="both"/>
              <w:rPr>
                <w:lang w:val="en-AU"/>
              </w:rPr>
            </w:pPr>
            <w:r w:rsidRPr="00D66739">
              <w:rPr>
                <w:lang w:val="en-AU"/>
              </w:rPr>
              <w:fldChar w:fldCharType="begin">
                <w:ffData>
                  <w:name w:val="Check1"/>
                  <w:enabled/>
                  <w:calcOnExit w:val="0"/>
                  <w:checkBox>
                    <w:sizeAuto/>
                    <w:default w:val="0"/>
                  </w:checkBox>
                </w:ffData>
              </w:fldChar>
            </w:r>
            <w:r w:rsidRPr="00D66739">
              <w:rPr>
                <w:lang w:val="en-AU"/>
              </w:rPr>
              <w:instrText xml:space="preserve"> FORMCHECKBOX </w:instrText>
            </w:r>
            <w:r w:rsidRPr="00D66739">
              <w:rPr>
                <w:lang w:val="en-AU"/>
              </w:rPr>
            </w:r>
            <w:r w:rsidRPr="00D66739">
              <w:rPr>
                <w:lang w:val="en-AU"/>
              </w:rPr>
              <w:fldChar w:fldCharType="separate"/>
            </w:r>
            <w:r w:rsidRPr="00D66739">
              <w:rPr>
                <w:lang w:val="en-AU"/>
              </w:rPr>
              <w:fldChar w:fldCharType="end"/>
            </w:r>
            <w:r w:rsidRPr="00D66739">
              <w:rPr>
                <w:lang w:val="en-AU"/>
              </w:rPr>
              <w:t xml:space="preserve">   Yes</w:t>
            </w:r>
          </w:p>
        </w:tc>
        <w:tc>
          <w:tcPr>
            <w:tcW w:w="2927" w:type="dxa"/>
          </w:tcPr>
          <w:p w14:paraId="05D81B22" w14:textId="3DAAB2EF" w:rsidR="00B13261" w:rsidRPr="00D66739" w:rsidRDefault="00B13261" w:rsidP="00200E66">
            <w:pPr>
              <w:pStyle w:val="PolicyBodyText"/>
              <w:spacing w:before="60"/>
              <w:jc w:val="both"/>
              <w:rPr>
                <w:lang w:val="en-AU"/>
              </w:rPr>
            </w:pPr>
            <w:r w:rsidRPr="00D66739">
              <w:rPr>
                <w:lang w:val="en-AU"/>
              </w:rPr>
              <w:fldChar w:fldCharType="begin">
                <w:ffData>
                  <w:name w:val="Check1"/>
                  <w:enabled/>
                  <w:calcOnExit w:val="0"/>
                  <w:checkBox>
                    <w:sizeAuto/>
                    <w:default w:val="0"/>
                    <w:checked w:val="0"/>
                  </w:checkBox>
                </w:ffData>
              </w:fldChar>
            </w:r>
            <w:r w:rsidRPr="00D66739">
              <w:rPr>
                <w:lang w:val="en-AU"/>
              </w:rPr>
              <w:instrText xml:space="preserve"> FORMCHECKBOX </w:instrText>
            </w:r>
            <w:r w:rsidRPr="00D66739">
              <w:rPr>
                <w:lang w:val="en-AU"/>
              </w:rPr>
            </w:r>
            <w:r w:rsidRPr="00D66739">
              <w:rPr>
                <w:lang w:val="en-AU"/>
              </w:rPr>
              <w:fldChar w:fldCharType="separate"/>
            </w:r>
            <w:r w:rsidRPr="00D66739">
              <w:rPr>
                <w:lang w:val="en-AU"/>
              </w:rPr>
              <w:fldChar w:fldCharType="end"/>
            </w:r>
            <w:r w:rsidRPr="00D66739">
              <w:rPr>
                <w:lang w:val="en-AU"/>
              </w:rPr>
              <w:t xml:space="preserve">   No</w:t>
            </w:r>
          </w:p>
        </w:tc>
      </w:tr>
    </w:tbl>
    <w:p w14:paraId="15DC611C" w14:textId="540FE838" w:rsidR="00B13261" w:rsidRPr="00D66739" w:rsidRDefault="009A5722" w:rsidP="00200E66">
      <w:pPr>
        <w:pStyle w:val="PolicyHeading2"/>
        <w:numPr>
          <w:ilvl w:val="0"/>
          <w:numId w:val="0"/>
        </w:numPr>
        <w:rPr>
          <w:color w:val="auto"/>
        </w:rPr>
      </w:pPr>
      <w:r w:rsidRPr="00D66739">
        <w:rPr>
          <w:b w:val="0"/>
          <w:bCs/>
          <w:color w:val="auto"/>
          <w:sz w:val="21"/>
          <w:szCs w:val="21"/>
          <w:lang w:val="en-AU"/>
        </w:rPr>
        <w:t>Please note, if you are requesting personal information, y</w:t>
      </w:r>
      <w:r w:rsidR="00B13261" w:rsidRPr="00D66739">
        <w:rPr>
          <w:b w:val="0"/>
          <w:bCs/>
          <w:color w:val="auto"/>
          <w:sz w:val="21"/>
          <w:szCs w:val="21"/>
          <w:lang w:val="en-AU"/>
        </w:rPr>
        <w:t xml:space="preserve">ou may be requested to provide a copy of an identity document like a driver’s licence, or if acting on someone’s behalf, an Authority to Act and a copy of </w:t>
      </w:r>
      <w:r w:rsidR="00360331" w:rsidRPr="00D66739">
        <w:rPr>
          <w:b w:val="0"/>
          <w:bCs/>
          <w:color w:val="auto"/>
          <w:sz w:val="21"/>
          <w:szCs w:val="21"/>
          <w:lang w:val="en-AU"/>
        </w:rPr>
        <w:t>the</w:t>
      </w:r>
      <w:r w:rsidR="00B13261" w:rsidRPr="00D66739">
        <w:rPr>
          <w:b w:val="0"/>
          <w:bCs/>
          <w:color w:val="auto"/>
          <w:sz w:val="21"/>
          <w:szCs w:val="21"/>
          <w:lang w:val="en-AU"/>
        </w:rPr>
        <w:t xml:space="preserve"> identity documents</w:t>
      </w:r>
      <w:r w:rsidR="00360331" w:rsidRPr="00D66739">
        <w:rPr>
          <w:b w:val="0"/>
          <w:bCs/>
          <w:color w:val="auto"/>
          <w:sz w:val="21"/>
          <w:szCs w:val="21"/>
          <w:lang w:val="en-AU"/>
        </w:rPr>
        <w:t xml:space="preserve"> for the person you represent</w:t>
      </w:r>
      <w:r w:rsidR="006C7FEE" w:rsidRPr="00D66739">
        <w:rPr>
          <w:b w:val="0"/>
          <w:bCs/>
          <w:color w:val="auto"/>
          <w:sz w:val="21"/>
          <w:szCs w:val="21"/>
          <w:lang w:val="en-AU"/>
        </w:rPr>
        <w:t xml:space="preserve"> before </w:t>
      </w:r>
      <w:r w:rsidR="008D5FC1" w:rsidRPr="00D66739">
        <w:rPr>
          <w:b w:val="0"/>
          <w:bCs/>
          <w:color w:val="auto"/>
          <w:sz w:val="21"/>
          <w:szCs w:val="21"/>
          <w:lang w:val="en-AU"/>
        </w:rPr>
        <w:t>personal information can be released to you</w:t>
      </w:r>
      <w:r w:rsidR="00B13261" w:rsidRPr="00D66739">
        <w:rPr>
          <w:b w:val="0"/>
          <w:bCs/>
          <w:color w:val="auto"/>
          <w:sz w:val="21"/>
          <w:szCs w:val="21"/>
          <w:lang w:val="en-AU"/>
        </w:rPr>
        <w:t>.</w:t>
      </w:r>
    </w:p>
    <w:p w14:paraId="56661B60" w14:textId="77777777" w:rsidR="00922F25" w:rsidRDefault="00922F25" w:rsidP="00200E66">
      <w:pPr>
        <w:pStyle w:val="PolicyBodyText"/>
        <w:jc w:val="both"/>
        <w:sectPr w:rsidR="00922F25" w:rsidSect="0075357B">
          <w:headerReference w:type="default" r:id="rId11"/>
          <w:footerReference w:type="default" r:id="rId12"/>
          <w:footerReference w:type="first" r:id="rId13"/>
          <w:pgSz w:w="11906" w:h="16838"/>
          <w:pgMar w:top="284" w:right="1440" w:bottom="567" w:left="1440" w:header="287" w:footer="320" w:gutter="0"/>
          <w:cols w:space="708"/>
          <w:docGrid w:linePitch="360"/>
        </w:sectPr>
      </w:pPr>
    </w:p>
    <w:p w14:paraId="2635081F" w14:textId="77777777" w:rsidR="00922F25" w:rsidRDefault="00922F25" w:rsidP="00200E66">
      <w:pPr>
        <w:pStyle w:val="PolicyBodyText"/>
        <w:jc w:val="both"/>
        <w:sectPr w:rsidR="00922F25" w:rsidSect="0075357B">
          <w:headerReference w:type="default" r:id="rId14"/>
          <w:footerReference w:type="default" r:id="rId15"/>
          <w:type w:val="continuous"/>
          <w:pgSz w:w="11906" w:h="16838" w:code="9"/>
          <w:pgMar w:top="284" w:right="1440" w:bottom="851" w:left="1440" w:header="289" w:footer="709" w:gutter="0"/>
          <w:cols w:space="708"/>
          <w:titlePg/>
          <w:docGrid w:linePitch="360"/>
        </w:sectPr>
      </w:pPr>
    </w:p>
    <w:p w14:paraId="5B85435C" w14:textId="6C1E324B" w:rsidR="00B053B0" w:rsidRPr="002608E6" w:rsidRDefault="00B053B0" w:rsidP="00200E66">
      <w:pPr>
        <w:pStyle w:val="PolicyHeading2"/>
        <w:numPr>
          <w:ilvl w:val="0"/>
          <w:numId w:val="0"/>
        </w:numPr>
        <w:rPr>
          <w:lang w:val="en-AU"/>
        </w:rPr>
      </w:pPr>
      <w:r w:rsidRPr="002608E6">
        <w:rPr>
          <w:lang w:val="en-AU"/>
        </w:rPr>
        <w:lastRenderedPageBreak/>
        <w:t>Documents requested</w:t>
      </w:r>
      <w:r w:rsidR="00922F25">
        <w:rPr>
          <w:lang w:val="en-AU"/>
        </w:rPr>
        <w:t xml:space="preserve"> by applicant</w:t>
      </w:r>
    </w:p>
    <w:p w14:paraId="081C8EC2" w14:textId="3960F5A4" w:rsidR="001E209C" w:rsidRPr="00930FE4" w:rsidRDefault="001E209C" w:rsidP="00200E66">
      <w:pPr>
        <w:pStyle w:val="PolicyBodyText"/>
        <w:jc w:val="both"/>
      </w:pPr>
      <w:r w:rsidRPr="00930FE4">
        <w:t>Identify or describe the documents you seek access to. You need to provide enough information for Council to identify and locate the documents. You should try to be specific about the documents you seek access to and include as much information as possible. Contact Council and ask for help if you are unsure.</w:t>
      </w:r>
    </w:p>
    <w:p w14:paraId="4A9D671E" w14:textId="77777777" w:rsidR="001E209C" w:rsidRPr="00930FE4" w:rsidRDefault="001E209C" w:rsidP="00200E66">
      <w:pPr>
        <w:pStyle w:val="PolicyBodyText"/>
        <w:jc w:val="both"/>
      </w:pPr>
      <w:r w:rsidRPr="00930FE4">
        <w:t>Try to include information like:</w:t>
      </w:r>
    </w:p>
    <w:p w14:paraId="1389BE0C" w14:textId="77777777" w:rsidR="001E209C" w:rsidRPr="00930FE4" w:rsidRDefault="001E209C" w:rsidP="00200E66">
      <w:pPr>
        <w:pStyle w:val="PolicyBodyText"/>
        <w:numPr>
          <w:ilvl w:val="0"/>
          <w:numId w:val="28"/>
        </w:numPr>
        <w:jc w:val="both"/>
      </w:pPr>
      <w:r w:rsidRPr="00930FE4">
        <w:t>What is the name of the document?</w:t>
      </w:r>
    </w:p>
    <w:p w14:paraId="264C852A" w14:textId="309EE686" w:rsidR="001E209C" w:rsidRPr="00930FE4" w:rsidRDefault="001E209C" w:rsidP="00200E66">
      <w:pPr>
        <w:pStyle w:val="PolicyBodyText"/>
        <w:numPr>
          <w:ilvl w:val="0"/>
          <w:numId w:val="28"/>
        </w:numPr>
        <w:jc w:val="both"/>
      </w:pPr>
      <w:r w:rsidRPr="00930FE4">
        <w:t xml:space="preserve">What do the documents relate to (for example, a complaint you made, an interaction you had with </w:t>
      </w:r>
      <w:r w:rsidR="00143BF1" w:rsidRPr="00930FE4">
        <w:t>Council</w:t>
      </w:r>
      <w:r w:rsidRPr="00930FE4">
        <w:t xml:space="preserve">, or a decision that </w:t>
      </w:r>
      <w:r w:rsidR="00143BF1" w:rsidRPr="00930FE4">
        <w:t>Council</w:t>
      </w:r>
      <w:r w:rsidRPr="00930FE4">
        <w:t xml:space="preserve"> made about a project or issue)?</w:t>
      </w:r>
    </w:p>
    <w:p w14:paraId="609D5594" w14:textId="77777777" w:rsidR="001E209C" w:rsidRPr="00930FE4" w:rsidRDefault="001E209C" w:rsidP="00200E66">
      <w:pPr>
        <w:pStyle w:val="PolicyBodyText"/>
        <w:numPr>
          <w:ilvl w:val="0"/>
          <w:numId w:val="28"/>
        </w:numPr>
        <w:jc w:val="both"/>
      </w:pPr>
      <w:r w:rsidRPr="00930FE4">
        <w:t>When were the documents created (for example, is there a specific day or date range)?</w:t>
      </w:r>
    </w:p>
    <w:p w14:paraId="3A01B897" w14:textId="77777777" w:rsidR="00143BF1" w:rsidRPr="00930FE4" w:rsidRDefault="001E209C" w:rsidP="00200E66">
      <w:pPr>
        <w:pStyle w:val="PolicyBodyText"/>
        <w:numPr>
          <w:ilvl w:val="0"/>
          <w:numId w:val="28"/>
        </w:numPr>
        <w:jc w:val="both"/>
      </w:pPr>
      <w:r w:rsidRPr="00930FE4">
        <w:t>Do you know where the documents might be located (for example, in a particular email account, with a specific person, or held by a business or work unit)?</w:t>
      </w:r>
    </w:p>
    <w:p w14:paraId="5110C297" w14:textId="77777777" w:rsidR="00143BF1" w:rsidRPr="00930FE4" w:rsidRDefault="001E209C" w:rsidP="00200E66">
      <w:pPr>
        <w:pStyle w:val="PolicyBodyText"/>
        <w:numPr>
          <w:ilvl w:val="0"/>
          <w:numId w:val="28"/>
        </w:numPr>
        <w:jc w:val="both"/>
      </w:pPr>
      <w:r w:rsidRPr="00930FE4">
        <w:rPr>
          <w:lang w:val="en-AU"/>
        </w:rPr>
        <w:t>What format are the documents in, or what types of documents are you requesting (for example, an email, report, CCTV footage)?</w:t>
      </w:r>
    </w:p>
    <w:p w14:paraId="2275FFCF" w14:textId="3A4968C1" w:rsidR="00B053B0" w:rsidRPr="00143BF1" w:rsidRDefault="00CC63F8" w:rsidP="00200E66">
      <w:pPr>
        <w:pStyle w:val="PolicyBodyText"/>
        <w:jc w:val="both"/>
      </w:pPr>
      <w:r>
        <w:t xml:space="preserve">Council may need to consult with you to clarify your request if </w:t>
      </w:r>
      <w:r w:rsidR="003A08D9">
        <w:t xml:space="preserve">you do not include </w:t>
      </w:r>
      <w:r>
        <w:t>sufficient information.</w:t>
      </w:r>
    </w:p>
    <w:tbl>
      <w:tblPr>
        <w:tblStyle w:val="TableGrid"/>
        <w:tblW w:w="0" w:type="auto"/>
        <w:tblCellMar>
          <w:top w:w="57" w:type="dxa"/>
        </w:tblCellMar>
        <w:tblLook w:val="04A0" w:firstRow="1" w:lastRow="0" w:firstColumn="1" w:lastColumn="0" w:noHBand="0" w:noVBand="1"/>
      </w:tblPr>
      <w:tblGrid>
        <w:gridCol w:w="1362"/>
        <w:gridCol w:w="3151"/>
        <w:gridCol w:w="1142"/>
        <w:gridCol w:w="3371"/>
      </w:tblGrid>
      <w:tr w:rsidR="00B053B0" w:rsidRPr="002608E6" w14:paraId="7277301B" w14:textId="77777777" w:rsidTr="0009433C">
        <w:tc>
          <w:tcPr>
            <w:tcW w:w="1384" w:type="dxa"/>
          </w:tcPr>
          <w:p w14:paraId="23E36472" w14:textId="77777777" w:rsidR="00B053B0" w:rsidRPr="002608E6" w:rsidRDefault="00B053B0" w:rsidP="00200E66">
            <w:pPr>
              <w:pStyle w:val="PolicyBodyText"/>
              <w:spacing w:after="60"/>
              <w:jc w:val="both"/>
              <w:rPr>
                <w:rStyle w:val="PolicyBold"/>
                <w:lang w:val="en-AU"/>
              </w:rPr>
            </w:pPr>
            <w:r w:rsidRPr="002608E6">
              <w:rPr>
                <w:rStyle w:val="PolicyBold"/>
                <w:color w:val="404040" w:themeColor="text1" w:themeTint="BF"/>
                <w:lang w:val="en-AU"/>
              </w:rPr>
              <w:t>Date from:</w:t>
            </w:r>
          </w:p>
        </w:tc>
        <w:tc>
          <w:tcPr>
            <w:tcW w:w="3236" w:type="dxa"/>
            <w:tcBorders>
              <w:bottom w:val="single" w:sz="4" w:space="0" w:color="auto"/>
            </w:tcBorders>
          </w:tcPr>
          <w:p w14:paraId="65911E63" w14:textId="77777777" w:rsidR="00B053B0" w:rsidRPr="002608E6" w:rsidRDefault="00B9089E" w:rsidP="00200E66">
            <w:pPr>
              <w:pStyle w:val="PolicyBodyText"/>
              <w:spacing w:after="60"/>
              <w:jc w:val="both"/>
              <w:rPr>
                <w:lang w:val="en-AU"/>
              </w:rPr>
            </w:pPr>
            <w:r w:rsidRPr="002608E6">
              <w:rPr>
                <w:lang w:val="en-AU"/>
              </w:rPr>
              <w:fldChar w:fldCharType="begin">
                <w:ffData>
                  <w:name w:val="Text8"/>
                  <w:enabled/>
                  <w:calcOnExit w:val="0"/>
                  <w:textInput/>
                </w:ffData>
              </w:fldChar>
            </w:r>
            <w:bookmarkStart w:id="7" w:name="Text8"/>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7"/>
          </w:p>
        </w:tc>
        <w:tc>
          <w:tcPr>
            <w:tcW w:w="1158" w:type="dxa"/>
          </w:tcPr>
          <w:p w14:paraId="0B47A5EB" w14:textId="77777777" w:rsidR="00B053B0" w:rsidRPr="002608E6" w:rsidRDefault="00B053B0" w:rsidP="00200E66">
            <w:pPr>
              <w:pStyle w:val="PolicyBodyText"/>
              <w:spacing w:after="60"/>
              <w:jc w:val="both"/>
              <w:rPr>
                <w:rStyle w:val="PolicyBold"/>
                <w:color w:val="404040" w:themeColor="text1" w:themeTint="BF"/>
                <w:lang w:val="en-AU"/>
              </w:rPr>
            </w:pPr>
            <w:r w:rsidRPr="002608E6">
              <w:rPr>
                <w:rStyle w:val="PolicyBold"/>
                <w:color w:val="404040" w:themeColor="text1" w:themeTint="BF"/>
                <w:lang w:val="en-AU"/>
              </w:rPr>
              <w:t>Date to:</w:t>
            </w:r>
          </w:p>
        </w:tc>
        <w:tc>
          <w:tcPr>
            <w:tcW w:w="3464" w:type="dxa"/>
            <w:tcBorders>
              <w:bottom w:val="single" w:sz="4" w:space="0" w:color="auto"/>
            </w:tcBorders>
          </w:tcPr>
          <w:p w14:paraId="56B4D5B4" w14:textId="77777777" w:rsidR="00B053B0" w:rsidRPr="002608E6" w:rsidRDefault="00B9089E" w:rsidP="00200E66">
            <w:pPr>
              <w:pStyle w:val="PolicyBodyText"/>
              <w:spacing w:after="60"/>
              <w:jc w:val="both"/>
              <w:rPr>
                <w:lang w:val="en-AU"/>
              </w:rPr>
            </w:pPr>
            <w:r w:rsidRPr="002608E6">
              <w:rPr>
                <w:lang w:val="en-AU"/>
              </w:rPr>
              <w:fldChar w:fldCharType="begin">
                <w:ffData>
                  <w:name w:val="Text9"/>
                  <w:enabled/>
                  <w:calcOnExit w:val="0"/>
                  <w:textInput/>
                </w:ffData>
              </w:fldChar>
            </w:r>
            <w:bookmarkStart w:id="8" w:name="Text9"/>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8"/>
          </w:p>
        </w:tc>
      </w:tr>
    </w:tbl>
    <w:p w14:paraId="617D7437" w14:textId="77777777" w:rsidR="00B053B0" w:rsidRPr="002608E6" w:rsidRDefault="00922F25" w:rsidP="00200E66">
      <w:pPr>
        <w:pStyle w:val="PolicyHeading3"/>
        <w:numPr>
          <w:ilvl w:val="0"/>
          <w:numId w:val="0"/>
        </w:numPr>
        <w:spacing w:before="120"/>
        <w:jc w:val="both"/>
        <w:rPr>
          <w:lang w:val="en-AU"/>
        </w:rPr>
      </w:pPr>
      <w:r>
        <w:rPr>
          <w:lang w:val="en-AU"/>
        </w:rPr>
        <w:t>I request access to the following documents</w:t>
      </w:r>
      <w:r w:rsidR="00B053B0" w:rsidRPr="002608E6">
        <w:rPr>
          <w:lang w:val="en-AU"/>
        </w:rPr>
        <w:t>:</w:t>
      </w:r>
    </w:p>
    <w:tbl>
      <w:tblPr>
        <w:tblStyle w:val="TableGrid"/>
        <w:tblW w:w="0" w:type="auto"/>
        <w:tblBorders>
          <w:top w:val="single" w:sz="4" w:space="0" w:color="auto"/>
          <w:left w:val="single" w:sz="4" w:space="0" w:color="auto"/>
          <w:bottom w:val="single" w:sz="4" w:space="0" w:color="auto"/>
          <w:right w:val="single" w:sz="4" w:space="0" w:color="auto"/>
        </w:tblBorders>
        <w:tblCellMar>
          <w:top w:w="57" w:type="dxa"/>
        </w:tblCellMar>
        <w:tblLook w:val="04A0" w:firstRow="1" w:lastRow="0" w:firstColumn="1" w:lastColumn="0" w:noHBand="0" w:noVBand="1"/>
      </w:tblPr>
      <w:tblGrid>
        <w:gridCol w:w="9016"/>
      </w:tblGrid>
      <w:tr w:rsidR="00B053B0" w:rsidRPr="002608E6" w14:paraId="4E8DFD78" w14:textId="77777777" w:rsidTr="0085252E">
        <w:trPr>
          <w:trHeight w:val="3261"/>
        </w:trPr>
        <w:tc>
          <w:tcPr>
            <w:tcW w:w="9242" w:type="dxa"/>
          </w:tcPr>
          <w:p w14:paraId="24E05E4A" w14:textId="77777777" w:rsidR="00B053B0" w:rsidRPr="002608E6" w:rsidRDefault="00B9089E" w:rsidP="00200E66">
            <w:pPr>
              <w:pStyle w:val="PolicyBodyText"/>
              <w:jc w:val="both"/>
              <w:rPr>
                <w:lang w:val="en-AU"/>
              </w:rPr>
            </w:pPr>
            <w:r w:rsidRPr="002608E6">
              <w:rPr>
                <w:lang w:val="en-AU"/>
              </w:rPr>
              <w:fldChar w:fldCharType="begin">
                <w:ffData>
                  <w:name w:val="Text10"/>
                  <w:enabled/>
                  <w:calcOnExit w:val="0"/>
                  <w:textInput/>
                </w:ffData>
              </w:fldChar>
            </w:r>
            <w:bookmarkStart w:id="9" w:name="Text10"/>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bookmarkEnd w:id="9"/>
          </w:p>
        </w:tc>
      </w:tr>
    </w:tbl>
    <w:p w14:paraId="4A3F6084" w14:textId="5CB08339" w:rsidR="00030EC1" w:rsidRPr="00930FE4" w:rsidRDefault="00030EC1" w:rsidP="00200E66">
      <w:pPr>
        <w:pStyle w:val="PolicyHeading2"/>
        <w:numPr>
          <w:ilvl w:val="0"/>
          <w:numId w:val="0"/>
        </w:numPr>
        <w:rPr>
          <w:color w:val="auto"/>
          <w:lang w:val="en-AU"/>
        </w:rPr>
      </w:pPr>
      <w:r w:rsidRPr="00930FE4">
        <w:rPr>
          <w:color w:val="auto"/>
          <w:lang w:val="en-AU"/>
        </w:rPr>
        <w:t xml:space="preserve">Additional Information </w:t>
      </w:r>
    </w:p>
    <w:p w14:paraId="745D4C66" w14:textId="21706867" w:rsidR="00030EC1" w:rsidRPr="00930FE4" w:rsidRDefault="00A8539E" w:rsidP="00200E66">
      <w:pPr>
        <w:pStyle w:val="PolicyBodyText"/>
        <w:jc w:val="both"/>
        <w:rPr>
          <w:lang w:val="en-AU"/>
        </w:rPr>
      </w:pPr>
      <w:r w:rsidRPr="00930FE4">
        <w:rPr>
          <w:lang w:val="en-AU"/>
        </w:rPr>
        <w:t>Providing background or contextual information might assist Council in processing your request. This could include your reasons for requesting the documents and what you intend to do with them. Providing additional information may assist Council to identify and locate documents relevant to your request.</w:t>
      </w:r>
    </w:p>
    <w:tbl>
      <w:tblPr>
        <w:tblStyle w:val="TableGrid"/>
        <w:tblW w:w="0" w:type="auto"/>
        <w:tblBorders>
          <w:top w:val="single" w:sz="4" w:space="0" w:color="auto"/>
          <w:left w:val="single" w:sz="4" w:space="0" w:color="auto"/>
          <w:bottom w:val="single" w:sz="4" w:space="0" w:color="auto"/>
          <w:right w:val="single" w:sz="4" w:space="0" w:color="auto"/>
        </w:tblBorders>
        <w:tblCellMar>
          <w:top w:w="57" w:type="dxa"/>
        </w:tblCellMar>
        <w:tblLook w:val="04A0" w:firstRow="1" w:lastRow="0" w:firstColumn="1" w:lastColumn="0" w:noHBand="0" w:noVBand="1"/>
      </w:tblPr>
      <w:tblGrid>
        <w:gridCol w:w="9016"/>
      </w:tblGrid>
      <w:tr w:rsidR="00A8539E" w:rsidRPr="002608E6" w14:paraId="1E145FF4" w14:textId="77777777" w:rsidTr="0085252E">
        <w:trPr>
          <w:trHeight w:val="2356"/>
        </w:trPr>
        <w:tc>
          <w:tcPr>
            <w:tcW w:w="9016" w:type="dxa"/>
          </w:tcPr>
          <w:p w14:paraId="7D2F63CB" w14:textId="77777777" w:rsidR="00A8539E" w:rsidRPr="002608E6" w:rsidRDefault="00A8539E" w:rsidP="00200E66">
            <w:pPr>
              <w:pStyle w:val="PolicyBodyText"/>
              <w:jc w:val="both"/>
              <w:rPr>
                <w:lang w:val="en-AU"/>
              </w:rPr>
            </w:pPr>
            <w:r w:rsidRPr="002608E6">
              <w:rPr>
                <w:lang w:val="en-AU"/>
              </w:rPr>
              <w:fldChar w:fldCharType="begin">
                <w:ffData>
                  <w:name w:val="Text10"/>
                  <w:enabled/>
                  <w:calcOnExit w:val="0"/>
                  <w:textInput/>
                </w:ffData>
              </w:fldChar>
            </w:r>
            <w:r w:rsidRPr="002608E6">
              <w:rPr>
                <w:lang w:val="en-AU"/>
              </w:rPr>
              <w:instrText xml:space="preserve"> FORMTEXT </w:instrText>
            </w:r>
            <w:r w:rsidRPr="002608E6">
              <w:rPr>
                <w:lang w:val="en-AU"/>
              </w:rPr>
            </w:r>
            <w:r w:rsidRPr="002608E6">
              <w:rPr>
                <w:lang w:val="en-AU"/>
              </w:rPr>
              <w:fldChar w:fldCharType="separate"/>
            </w:r>
            <w:r w:rsidRPr="002608E6">
              <w:rPr>
                <w:lang w:val="en-AU"/>
              </w:rPr>
              <w:t> </w:t>
            </w:r>
            <w:r w:rsidRPr="002608E6">
              <w:rPr>
                <w:lang w:val="en-AU"/>
              </w:rPr>
              <w:t> </w:t>
            </w:r>
            <w:r w:rsidRPr="002608E6">
              <w:rPr>
                <w:lang w:val="en-AU"/>
              </w:rPr>
              <w:t> </w:t>
            </w:r>
            <w:r w:rsidRPr="002608E6">
              <w:rPr>
                <w:lang w:val="en-AU"/>
              </w:rPr>
              <w:t> </w:t>
            </w:r>
            <w:r w:rsidRPr="002608E6">
              <w:rPr>
                <w:lang w:val="en-AU"/>
              </w:rPr>
              <w:t> </w:t>
            </w:r>
            <w:r w:rsidRPr="002608E6">
              <w:rPr>
                <w:lang w:val="en-AU"/>
              </w:rPr>
              <w:fldChar w:fldCharType="end"/>
            </w:r>
          </w:p>
        </w:tc>
      </w:tr>
    </w:tbl>
    <w:p w14:paraId="3841D476" w14:textId="228E5AD5" w:rsidR="00B053B0" w:rsidRPr="002608E6" w:rsidRDefault="00287B68" w:rsidP="00200E66">
      <w:pPr>
        <w:pStyle w:val="PolicyHeading2"/>
        <w:numPr>
          <w:ilvl w:val="0"/>
          <w:numId w:val="0"/>
        </w:numPr>
        <w:rPr>
          <w:lang w:val="en-AU"/>
        </w:rPr>
      </w:pPr>
      <w:r w:rsidRPr="002608E6">
        <w:rPr>
          <w:lang w:val="en-AU"/>
        </w:rPr>
        <w:lastRenderedPageBreak/>
        <w:t>Form of access</w:t>
      </w:r>
    </w:p>
    <w:p w14:paraId="508093F9" w14:textId="77777777" w:rsidR="00287B68" w:rsidRPr="002608E6" w:rsidRDefault="00287B68" w:rsidP="00200E66">
      <w:pPr>
        <w:pStyle w:val="PolicyBodyText"/>
        <w:jc w:val="both"/>
        <w:rPr>
          <w:lang w:val="en-AU"/>
        </w:rPr>
      </w:pPr>
      <w:r w:rsidRPr="002608E6">
        <w:rPr>
          <w:lang w:val="en-AU"/>
        </w:rPr>
        <w:t xml:space="preserve">Please select one only.  </w:t>
      </w:r>
    </w:p>
    <w:p w14:paraId="6FB9A0E1" w14:textId="77777777" w:rsidR="00287B68" w:rsidRPr="002608E6" w:rsidRDefault="00287B68" w:rsidP="00200E66">
      <w:pPr>
        <w:pStyle w:val="PolicyBodyText"/>
        <w:jc w:val="both"/>
        <w:rPr>
          <w:lang w:val="en-AU"/>
        </w:rPr>
      </w:pPr>
      <w:r w:rsidRPr="002608E6">
        <w:rPr>
          <w:lang w:val="en-AU"/>
        </w:rPr>
        <w:fldChar w:fldCharType="begin">
          <w:ffData>
            <w:name w:val="Check1"/>
            <w:enabled/>
            <w:calcOnExit w:val="0"/>
            <w:checkBox>
              <w:sizeAuto/>
              <w:default w:val="0"/>
            </w:checkBox>
          </w:ffData>
        </w:fldChar>
      </w:r>
      <w:bookmarkStart w:id="10" w:name="Check1"/>
      <w:r w:rsidRPr="002608E6">
        <w:rPr>
          <w:lang w:val="en-AU"/>
        </w:rPr>
        <w:instrText xml:space="preserve"> FORMCHECKBOX </w:instrText>
      </w:r>
      <w:r w:rsidRPr="002608E6">
        <w:rPr>
          <w:lang w:val="en-AU"/>
        </w:rPr>
      </w:r>
      <w:r w:rsidRPr="002608E6">
        <w:rPr>
          <w:lang w:val="en-AU"/>
        </w:rPr>
        <w:fldChar w:fldCharType="separate"/>
      </w:r>
      <w:r w:rsidRPr="002608E6">
        <w:rPr>
          <w:lang w:val="en-AU"/>
        </w:rPr>
        <w:fldChar w:fldCharType="end"/>
      </w:r>
      <w:bookmarkEnd w:id="10"/>
      <w:r w:rsidRPr="002608E6">
        <w:rPr>
          <w:lang w:val="en-AU"/>
        </w:rPr>
        <w:t xml:space="preserve">   I request copies of the document(s) to be forwarded in hard copy by mail</w:t>
      </w:r>
    </w:p>
    <w:p w14:paraId="3F5DC762" w14:textId="77777777" w:rsidR="00287B68" w:rsidRPr="002608E6" w:rsidRDefault="00287B68" w:rsidP="00200E66">
      <w:pPr>
        <w:pStyle w:val="PolicyBodyText"/>
        <w:jc w:val="both"/>
        <w:rPr>
          <w:lang w:val="en-AU"/>
        </w:rPr>
      </w:pPr>
      <w:r w:rsidRPr="002608E6">
        <w:rPr>
          <w:lang w:val="en-AU"/>
        </w:rPr>
        <w:fldChar w:fldCharType="begin">
          <w:ffData>
            <w:name w:val="Check1"/>
            <w:enabled/>
            <w:calcOnExit w:val="0"/>
            <w:checkBox>
              <w:sizeAuto/>
              <w:default w:val="0"/>
            </w:checkBox>
          </w:ffData>
        </w:fldChar>
      </w:r>
      <w:r w:rsidRPr="002608E6">
        <w:rPr>
          <w:lang w:val="en-AU"/>
        </w:rPr>
        <w:instrText xml:space="preserve"> FORMCHECKBOX </w:instrText>
      </w:r>
      <w:r w:rsidRPr="002608E6">
        <w:rPr>
          <w:lang w:val="en-AU"/>
        </w:rPr>
      </w:r>
      <w:r w:rsidRPr="002608E6">
        <w:rPr>
          <w:lang w:val="en-AU"/>
        </w:rPr>
        <w:fldChar w:fldCharType="separate"/>
      </w:r>
      <w:r w:rsidRPr="002608E6">
        <w:rPr>
          <w:lang w:val="en-AU"/>
        </w:rPr>
        <w:fldChar w:fldCharType="end"/>
      </w:r>
      <w:r w:rsidRPr="002608E6">
        <w:rPr>
          <w:lang w:val="en-AU"/>
        </w:rPr>
        <w:t xml:space="preserve">   I request copies of the document(s) to be forwarded electronically by email</w:t>
      </w:r>
    </w:p>
    <w:p w14:paraId="0BB6C6F5" w14:textId="77777777" w:rsidR="00287B68" w:rsidRDefault="00287B68" w:rsidP="00200E66">
      <w:pPr>
        <w:pStyle w:val="PolicyBodyText"/>
        <w:jc w:val="both"/>
        <w:rPr>
          <w:lang w:val="en-AU"/>
        </w:rPr>
      </w:pPr>
      <w:r w:rsidRPr="002608E6">
        <w:rPr>
          <w:lang w:val="en-AU"/>
        </w:rPr>
        <w:fldChar w:fldCharType="begin">
          <w:ffData>
            <w:name w:val="Check1"/>
            <w:enabled/>
            <w:calcOnExit w:val="0"/>
            <w:checkBox>
              <w:sizeAuto/>
              <w:default w:val="0"/>
            </w:checkBox>
          </w:ffData>
        </w:fldChar>
      </w:r>
      <w:r w:rsidRPr="002608E6">
        <w:rPr>
          <w:lang w:val="en-AU"/>
        </w:rPr>
        <w:instrText xml:space="preserve"> FORMCHECKBOX </w:instrText>
      </w:r>
      <w:r w:rsidRPr="002608E6">
        <w:rPr>
          <w:lang w:val="en-AU"/>
        </w:rPr>
      </w:r>
      <w:r w:rsidRPr="002608E6">
        <w:rPr>
          <w:lang w:val="en-AU"/>
        </w:rPr>
        <w:fldChar w:fldCharType="separate"/>
      </w:r>
      <w:r w:rsidRPr="002608E6">
        <w:rPr>
          <w:lang w:val="en-AU"/>
        </w:rPr>
        <w:fldChar w:fldCharType="end"/>
      </w:r>
      <w:r w:rsidRPr="002608E6">
        <w:rPr>
          <w:lang w:val="en-AU"/>
        </w:rPr>
        <w:t xml:space="preserve">   I request an inspection of the document(s) at the Council offices</w:t>
      </w:r>
    </w:p>
    <w:p w14:paraId="49E1E89D" w14:textId="175AB477" w:rsidR="003A6193" w:rsidRPr="0074009F" w:rsidRDefault="003A6193" w:rsidP="00200E66">
      <w:pPr>
        <w:pStyle w:val="PolicyBodyText"/>
        <w:jc w:val="both"/>
        <w:rPr>
          <w:lang w:val="en-AU"/>
        </w:rPr>
      </w:pPr>
      <w:r w:rsidRPr="0074009F">
        <w:rPr>
          <w:lang w:val="en-AU"/>
        </w:rPr>
        <w:t xml:space="preserve">Note: </w:t>
      </w:r>
      <w:r w:rsidR="00A5050F" w:rsidRPr="0074009F">
        <w:rPr>
          <w:lang w:val="en-AU"/>
        </w:rPr>
        <w:t xml:space="preserve">Your preference will be considered but access may be provided in another way if we are unable to accommodate your </w:t>
      </w:r>
      <w:r w:rsidR="00582C54" w:rsidRPr="0074009F">
        <w:rPr>
          <w:lang w:val="en-AU"/>
        </w:rPr>
        <w:t>preference</w:t>
      </w:r>
      <w:r w:rsidR="00A5050F" w:rsidRPr="0074009F">
        <w:rPr>
          <w:lang w:val="en-AU"/>
        </w:rPr>
        <w:t xml:space="preserve"> due to the </w:t>
      </w:r>
      <w:r w:rsidR="00DF7F23" w:rsidRPr="0074009F">
        <w:rPr>
          <w:lang w:val="en-AU"/>
        </w:rPr>
        <w:t>quantity of documents sought</w:t>
      </w:r>
      <w:r w:rsidR="00A5050F" w:rsidRPr="0074009F">
        <w:rPr>
          <w:lang w:val="en-AU"/>
        </w:rPr>
        <w:t>.</w:t>
      </w:r>
    </w:p>
    <w:p w14:paraId="7DFB5BFF" w14:textId="77777777" w:rsidR="00922F25" w:rsidRDefault="00922F25" w:rsidP="00200E66">
      <w:pPr>
        <w:pStyle w:val="PolicyHeading2"/>
        <w:numPr>
          <w:ilvl w:val="0"/>
          <w:numId w:val="0"/>
        </w:numPr>
        <w:rPr>
          <w:lang w:val="en-AU"/>
        </w:rPr>
      </w:pPr>
      <w:r>
        <w:rPr>
          <w:lang w:val="en-AU"/>
        </w:rPr>
        <w:t>Consultation with third parties</w:t>
      </w:r>
    </w:p>
    <w:p w14:paraId="2F055247" w14:textId="47964DD9" w:rsidR="00922F25" w:rsidRDefault="00922F25" w:rsidP="00200E66">
      <w:pPr>
        <w:pStyle w:val="PolicyBodyText"/>
        <w:jc w:val="both"/>
        <w:rPr>
          <w:lang w:val="en-AU"/>
        </w:rPr>
      </w:pPr>
      <w:r>
        <w:rPr>
          <w:lang w:val="en-AU"/>
        </w:rPr>
        <w:t xml:space="preserve">If the documents identified above relate to the personal or business affairs of another person or </w:t>
      </w:r>
      <w:r w:rsidR="00E339A3">
        <w:rPr>
          <w:lang w:val="en-AU"/>
        </w:rPr>
        <w:t>organisation</w:t>
      </w:r>
      <w:r>
        <w:rPr>
          <w:lang w:val="en-AU"/>
        </w:rPr>
        <w:t xml:space="preserve"> (a third party), Council is required to consult with that third party to obtain their views about the potential release of documents.</w:t>
      </w:r>
      <w:r w:rsidR="00626158">
        <w:t xml:space="preserve"> Consultation also extends the time in which Council must make a decision from 30 days</w:t>
      </w:r>
      <w:r w:rsidR="00DC4E93">
        <w:t>,</w:t>
      </w:r>
      <w:r w:rsidR="00626158">
        <w:t xml:space="preserve"> out to 45 days.</w:t>
      </w:r>
    </w:p>
    <w:p w14:paraId="7A324562" w14:textId="77777777" w:rsidR="00922F25" w:rsidRDefault="00E339A3" w:rsidP="00200E66">
      <w:pPr>
        <w:pStyle w:val="PolicyBodyText"/>
        <w:jc w:val="both"/>
        <w:rPr>
          <w:lang w:val="en-AU"/>
        </w:rPr>
      </w:pPr>
      <w:r>
        <w:rPr>
          <w:lang w:val="en-AU"/>
        </w:rPr>
        <w:t xml:space="preserve">Please advise whether you give </w:t>
      </w:r>
      <w:r w:rsidR="00922F25">
        <w:rPr>
          <w:lang w:val="en-AU"/>
        </w:rPr>
        <w:t xml:space="preserve">Council permission to reveal your </w:t>
      </w:r>
      <w:r>
        <w:rPr>
          <w:lang w:val="en-AU"/>
        </w:rPr>
        <w:t xml:space="preserve">name as the FOI applicant.  </w:t>
      </w:r>
      <w:r w:rsidR="00922F25">
        <w:rPr>
          <w:lang w:val="en-AU"/>
        </w:rPr>
        <w:t>While not a requirement of the FOI Act, this can often expedite the consultation process if the third parties are aware to whom their personal or business information is being released.</w:t>
      </w:r>
    </w:p>
    <w:tbl>
      <w:tblPr>
        <w:tblW w:w="0" w:type="auto"/>
        <w:tblLook w:val="04A0" w:firstRow="1" w:lastRow="0" w:firstColumn="1" w:lastColumn="0" w:noHBand="0" w:noVBand="1"/>
      </w:tblPr>
      <w:tblGrid>
        <w:gridCol w:w="3007"/>
        <w:gridCol w:w="3008"/>
      </w:tblGrid>
      <w:tr w:rsidR="00E339A3" w:rsidRPr="002608E6" w14:paraId="40B3CBC2" w14:textId="77777777" w:rsidTr="009231C6">
        <w:tc>
          <w:tcPr>
            <w:tcW w:w="3007" w:type="dxa"/>
          </w:tcPr>
          <w:p w14:paraId="759CA766" w14:textId="77777777" w:rsidR="00E339A3" w:rsidRPr="002608E6" w:rsidRDefault="00E339A3" w:rsidP="00200E66">
            <w:pPr>
              <w:pStyle w:val="PolicyBodyText"/>
              <w:jc w:val="both"/>
              <w:rPr>
                <w:lang w:val="en-AU"/>
              </w:rPr>
            </w:pPr>
            <w:r w:rsidRPr="002608E6">
              <w:rPr>
                <w:lang w:val="en-AU"/>
              </w:rPr>
              <w:fldChar w:fldCharType="begin">
                <w:ffData>
                  <w:name w:val="Check1"/>
                  <w:enabled/>
                  <w:calcOnExit w:val="0"/>
                  <w:checkBox>
                    <w:sizeAuto/>
                    <w:default w:val="0"/>
                  </w:checkBox>
                </w:ffData>
              </w:fldChar>
            </w:r>
            <w:r w:rsidRPr="002608E6">
              <w:rPr>
                <w:lang w:val="en-AU"/>
              </w:rPr>
              <w:instrText xml:space="preserve"> FORMCHECKBOX </w:instrText>
            </w:r>
            <w:r w:rsidRPr="002608E6">
              <w:rPr>
                <w:lang w:val="en-AU"/>
              </w:rPr>
            </w:r>
            <w:r w:rsidRPr="002608E6">
              <w:rPr>
                <w:lang w:val="en-AU"/>
              </w:rPr>
              <w:fldChar w:fldCharType="separate"/>
            </w:r>
            <w:r w:rsidRPr="002608E6">
              <w:rPr>
                <w:lang w:val="en-AU"/>
              </w:rPr>
              <w:fldChar w:fldCharType="end"/>
            </w:r>
            <w:r w:rsidRPr="002608E6">
              <w:rPr>
                <w:lang w:val="en-AU"/>
              </w:rPr>
              <w:t xml:space="preserve">   </w:t>
            </w:r>
            <w:r>
              <w:rPr>
                <w:lang w:val="en-AU"/>
              </w:rPr>
              <w:t>Yes</w:t>
            </w:r>
          </w:p>
        </w:tc>
        <w:tc>
          <w:tcPr>
            <w:tcW w:w="3008" w:type="dxa"/>
          </w:tcPr>
          <w:p w14:paraId="15CEFC5A" w14:textId="77777777" w:rsidR="00E339A3" w:rsidRPr="002608E6" w:rsidRDefault="00E339A3" w:rsidP="00200E66">
            <w:pPr>
              <w:pStyle w:val="PolicyBodyText"/>
              <w:jc w:val="both"/>
              <w:rPr>
                <w:lang w:val="en-AU"/>
              </w:rPr>
            </w:pPr>
            <w:r w:rsidRPr="002608E6">
              <w:rPr>
                <w:lang w:val="en-AU"/>
              </w:rPr>
              <w:fldChar w:fldCharType="begin">
                <w:ffData>
                  <w:name w:val="Check1"/>
                  <w:enabled/>
                  <w:calcOnExit w:val="0"/>
                  <w:checkBox>
                    <w:sizeAuto/>
                    <w:default w:val="0"/>
                  </w:checkBox>
                </w:ffData>
              </w:fldChar>
            </w:r>
            <w:r w:rsidRPr="002608E6">
              <w:rPr>
                <w:lang w:val="en-AU"/>
              </w:rPr>
              <w:instrText xml:space="preserve"> FORMCHECKBOX </w:instrText>
            </w:r>
            <w:r w:rsidRPr="002608E6">
              <w:rPr>
                <w:lang w:val="en-AU"/>
              </w:rPr>
            </w:r>
            <w:r w:rsidRPr="002608E6">
              <w:rPr>
                <w:lang w:val="en-AU"/>
              </w:rPr>
              <w:fldChar w:fldCharType="separate"/>
            </w:r>
            <w:r w:rsidRPr="002608E6">
              <w:rPr>
                <w:lang w:val="en-AU"/>
              </w:rPr>
              <w:fldChar w:fldCharType="end"/>
            </w:r>
            <w:r w:rsidRPr="002608E6">
              <w:rPr>
                <w:lang w:val="en-AU"/>
              </w:rPr>
              <w:t xml:space="preserve">   </w:t>
            </w:r>
            <w:r>
              <w:rPr>
                <w:lang w:val="en-AU"/>
              </w:rPr>
              <w:t>No</w:t>
            </w:r>
          </w:p>
        </w:tc>
      </w:tr>
    </w:tbl>
    <w:p w14:paraId="4C9C9AC2" w14:textId="77777777" w:rsidR="00287B68" w:rsidRPr="00F132A9" w:rsidRDefault="00287B68" w:rsidP="00200E66">
      <w:pPr>
        <w:pStyle w:val="PolicyHeading2"/>
        <w:numPr>
          <w:ilvl w:val="0"/>
          <w:numId w:val="0"/>
        </w:numPr>
        <w:rPr>
          <w:lang w:val="en-AU"/>
        </w:rPr>
      </w:pPr>
      <w:r w:rsidRPr="002608E6">
        <w:rPr>
          <w:lang w:val="en-AU"/>
        </w:rPr>
        <w:t>Application fee</w:t>
      </w:r>
      <w:r w:rsidR="00E339A3">
        <w:rPr>
          <w:lang w:val="en-AU"/>
        </w:rPr>
        <w:t xml:space="preserve"> and access </w:t>
      </w:r>
      <w:r w:rsidR="00E339A3" w:rsidRPr="00F132A9">
        <w:rPr>
          <w:lang w:val="en-AU"/>
        </w:rPr>
        <w:t>charges</w:t>
      </w:r>
    </w:p>
    <w:p w14:paraId="6EDE6B97" w14:textId="77777777" w:rsidR="00CF4B69" w:rsidRPr="00C9067C" w:rsidRDefault="00E339A3" w:rsidP="00200E66">
      <w:pPr>
        <w:pStyle w:val="PolicyBodyText"/>
        <w:jc w:val="both"/>
        <w:rPr>
          <w:lang w:val="en-AU"/>
        </w:rPr>
      </w:pPr>
      <w:r w:rsidRPr="00F132A9">
        <w:rPr>
          <w:lang w:val="en-AU"/>
        </w:rPr>
        <w:t xml:space="preserve">The </w:t>
      </w:r>
      <w:r w:rsidRPr="00F132A9">
        <w:t xml:space="preserve">fees and </w:t>
      </w:r>
      <w:r w:rsidRPr="00F132A9">
        <w:rPr>
          <w:lang w:val="en-AU"/>
        </w:rPr>
        <w:t xml:space="preserve">charges applicable for processing an FOI request are fixed in accordance with the </w:t>
      </w:r>
      <w:r w:rsidRPr="00F132A9">
        <w:rPr>
          <w:rStyle w:val="PolicyItalic"/>
        </w:rPr>
        <w:t xml:space="preserve">Freedom of </w:t>
      </w:r>
      <w:r w:rsidRPr="00C9067C">
        <w:rPr>
          <w:rStyle w:val="PolicyItalic"/>
        </w:rPr>
        <w:t>Information Act 1982 [Vic]</w:t>
      </w:r>
      <w:r w:rsidRPr="00C9067C">
        <w:rPr>
          <w:lang w:val="en-AU"/>
        </w:rPr>
        <w:t xml:space="preserve"> and the </w:t>
      </w:r>
      <w:r w:rsidRPr="00C9067C">
        <w:rPr>
          <w:rStyle w:val="PolicyItalic"/>
        </w:rPr>
        <w:t>Freedom of Information (Access Charges) Regulations 2014 [Vic]</w:t>
      </w:r>
      <w:r w:rsidRPr="00C9067C">
        <w:rPr>
          <w:lang w:val="en-AU"/>
        </w:rPr>
        <w:t>.</w:t>
      </w:r>
      <w:r w:rsidR="00E24785" w:rsidRPr="00C9067C">
        <w:rPr>
          <w:lang w:val="en-AU"/>
        </w:rPr>
        <w:t xml:space="preserve"> </w:t>
      </w:r>
    </w:p>
    <w:p w14:paraId="2EE9D0AE" w14:textId="55E5E065" w:rsidR="00E339A3" w:rsidRPr="00C9067C" w:rsidRDefault="00E24785" w:rsidP="00200E66">
      <w:pPr>
        <w:pStyle w:val="PolicyBodyText"/>
        <w:jc w:val="both"/>
      </w:pPr>
      <w:r w:rsidRPr="00C9067C">
        <w:rPr>
          <w:lang w:val="en-AU"/>
        </w:rPr>
        <w:t xml:space="preserve">Please note, you must pay an application fee for your request to be valid. </w:t>
      </w:r>
    </w:p>
    <w:p w14:paraId="5AF772A2" w14:textId="77777777" w:rsidR="00E339A3" w:rsidRPr="00F132A9" w:rsidRDefault="00E339A3" w:rsidP="00200E66">
      <w:pPr>
        <w:pStyle w:val="PolicyHeading3"/>
        <w:numPr>
          <w:ilvl w:val="0"/>
          <w:numId w:val="0"/>
        </w:numPr>
        <w:jc w:val="both"/>
      </w:pPr>
      <w:r w:rsidRPr="00F132A9">
        <w:t>Application fee</w:t>
      </w:r>
    </w:p>
    <w:p w14:paraId="61F59F5E" w14:textId="0B14BF92" w:rsidR="00287B68" w:rsidRPr="00C9067C" w:rsidRDefault="00287B68" w:rsidP="00200E66">
      <w:pPr>
        <w:pStyle w:val="PolicyBodyText"/>
        <w:jc w:val="both"/>
        <w:rPr>
          <w:lang w:val="en-AU"/>
        </w:rPr>
      </w:pPr>
      <w:r w:rsidRPr="00F132A9">
        <w:rPr>
          <w:lang w:val="en-AU"/>
        </w:rPr>
        <w:t xml:space="preserve">The application fee for </w:t>
      </w:r>
      <w:r w:rsidRPr="00C9067C">
        <w:rPr>
          <w:lang w:val="en-AU"/>
        </w:rPr>
        <w:t xml:space="preserve">the </w:t>
      </w:r>
      <w:r w:rsidR="00F66FCE">
        <w:rPr>
          <w:lang w:val="en-AU"/>
        </w:rPr>
        <w:t>2025/26</w:t>
      </w:r>
      <w:r w:rsidRPr="00C9067C">
        <w:rPr>
          <w:lang w:val="en-AU"/>
        </w:rPr>
        <w:t xml:space="preserve"> financial year is </w:t>
      </w:r>
      <w:r w:rsidRPr="00C9067C">
        <w:rPr>
          <w:rStyle w:val="PolicyBold"/>
          <w:lang w:val="en-AU"/>
        </w:rPr>
        <w:t>$</w:t>
      </w:r>
      <w:r w:rsidR="00FE37AB" w:rsidRPr="00C9067C">
        <w:rPr>
          <w:rStyle w:val="PolicyBold"/>
          <w:lang w:val="en-AU"/>
        </w:rPr>
        <w:t>3</w:t>
      </w:r>
      <w:r w:rsidR="00BA2C39">
        <w:rPr>
          <w:rStyle w:val="PolicyBold"/>
          <w:lang w:val="en-AU"/>
        </w:rPr>
        <w:t>3.60</w:t>
      </w:r>
      <w:r w:rsidRPr="00C9067C">
        <w:rPr>
          <w:lang w:val="en-AU"/>
        </w:rPr>
        <w:t xml:space="preserve">.  </w:t>
      </w:r>
      <w:r w:rsidR="00E339A3" w:rsidRPr="00C9067C">
        <w:t xml:space="preserve"> </w:t>
      </w:r>
    </w:p>
    <w:p w14:paraId="26EFD648" w14:textId="13208A64" w:rsidR="003D4A4D" w:rsidRPr="00C9067C" w:rsidRDefault="003D4A4D" w:rsidP="00200E66">
      <w:pPr>
        <w:pStyle w:val="PolicyBodyText"/>
        <w:jc w:val="both"/>
        <w:rPr>
          <w:lang w:val="en-AU"/>
        </w:rPr>
      </w:pPr>
      <w:r w:rsidRPr="00F132A9">
        <w:rPr>
          <w:lang w:val="en-AU"/>
        </w:rPr>
        <w:fldChar w:fldCharType="begin">
          <w:ffData>
            <w:name w:val="Check1"/>
            <w:enabled/>
            <w:calcOnExit w:val="0"/>
            <w:checkBox>
              <w:sizeAuto/>
              <w:default w:val="0"/>
            </w:checkBox>
          </w:ffData>
        </w:fldChar>
      </w:r>
      <w:r w:rsidRPr="00F132A9">
        <w:rPr>
          <w:lang w:val="en-AU"/>
        </w:rPr>
        <w:instrText xml:space="preserve"> FORMCHECKBOX </w:instrText>
      </w:r>
      <w:r w:rsidRPr="00F132A9">
        <w:rPr>
          <w:lang w:val="en-AU"/>
        </w:rPr>
      </w:r>
      <w:r w:rsidRPr="00F132A9">
        <w:rPr>
          <w:lang w:val="en-AU"/>
        </w:rPr>
        <w:fldChar w:fldCharType="separate"/>
      </w:r>
      <w:r w:rsidRPr="00F132A9">
        <w:rPr>
          <w:lang w:val="en-AU"/>
        </w:rPr>
        <w:fldChar w:fldCharType="end"/>
      </w:r>
      <w:r w:rsidRPr="00F132A9">
        <w:rPr>
          <w:lang w:val="en-AU"/>
        </w:rPr>
        <w:t xml:space="preserve">   I have enclosed cheque (payable to Alpine </w:t>
      </w:r>
      <w:r w:rsidRPr="00C9067C">
        <w:rPr>
          <w:lang w:val="en-AU"/>
        </w:rPr>
        <w:t xml:space="preserve">Shire Council) for </w:t>
      </w:r>
      <w:r w:rsidRPr="00C9067C">
        <w:rPr>
          <w:rStyle w:val="PolicyUnformattedText"/>
          <w:lang w:val="en-AU"/>
        </w:rPr>
        <w:t>$</w:t>
      </w:r>
      <w:r w:rsidR="00BA2C39">
        <w:rPr>
          <w:rStyle w:val="PolicyUnformattedText"/>
          <w:lang w:val="en-AU"/>
        </w:rPr>
        <w:t>33.60</w:t>
      </w:r>
      <w:r w:rsidR="00FE37AB" w:rsidRPr="00C9067C">
        <w:rPr>
          <w:rStyle w:val="PolicyUnformattedText"/>
          <w:lang w:val="en-AU"/>
        </w:rPr>
        <w:t>.</w:t>
      </w:r>
    </w:p>
    <w:p w14:paraId="59FC48AB" w14:textId="3F529ECB" w:rsidR="003D4A4D" w:rsidRPr="00C9067C" w:rsidRDefault="003D4A4D" w:rsidP="00BA2C39">
      <w:pPr>
        <w:pStyle w:val="PolicyBodyText"/>
        <w:ind w:right="-472"/>
        <w:jc w:val="both"/>
        <w:rPr>
          <w:lang w:val="en-AU"/>
        </w:rPr>
      </w:pPr>
      <w:r w:rsidRPr="00C9067C">
        <w:rPr>
          <w:lang w:val="en-AU"/>
        </w:rPr>
        <w:fldChar w:fldCharType="begin">
          <w:ffData>
            <w:name w:val="Check1"/>
            <w:enabled/>
            <w:calcOnExit w:val="0"/>
            <w:checkBox>
              <w:sizeAuto/>
              <w:default w:val="0"/>
            </w:checkBox>
          </w:ffData>
        </w:fldChar>
      </w:r>
      <w:r w:rsidRPr="00C9067C">
        <w:rPr>
          <w:lang w:val="en-AU"/>
        </w:rPr>
        <w:instrText xml:space="preserve"> FORMCHECKBOX </w:instrText>
      </w:r>
      <w:r w:rsidRPr="00C9067C">
        <w:rPr>
          <w:lang w:val="en-AU"/>
        </w:rPr>
      </w:r>
      <w:r w:rsidRPr="00C9067C">
        <w:rPr>
          <w:lang w:val="en-AU"/>
        </w:rPr>
        <w:fldChar w:fldCharType="separate"/>
      </w:r>
      <w:r w:rsidRPr="00C9067C">
        <w:rPr>
          <w:lang w:val="en-AU"/>
        </w:rPr>
        <w:fldChar w:fldCharType="end"/>
      </w:r>
      <w:r w:rsidRPr="00C9067C">
        <w:rPr>
          <w:lang w:val="en-AU"/>
        </w:rPr>
        <w:t xml:space="preserve">   I wish to pay over the phone or in person by credit card</w:t>
      </w:r>
      <w:r w:rsidR="00BD6E50" w:rsidRPr="00C9067C">
        <w:t xml:space="preserve"> (</w:t>
      </w:r>
      <w:r w:rsidR="00611A1D" w:rsidRPr="00C9067C">
        <w:t>please submit your FOI request form</w:t>
      </w:r>
      <w:r w:rsidR="00BD6E50" w:rsidRPr="00C9067C">
        <w:t xml:space="preserve"> first)</w:t>
      </w:r>
    </w:p>
    <w:p w14:paraId="3E7CB105" w14:textId="77777777" w:rsidR="00E339A3" w:rsidRPr="00F132A9" w:rsidRDefault="003D4A4D" w:rsidP="00200E66">
      <w:pPr>
        <w:pStyle w:val="PolicyBodyText"/>
        <w:ind w:left="482" w:hanging="482"/>
        <w:jc w:val="both"/>
        <w:rPr>
          <w:lang w:val="en-AU"/>
        </w:rPr>
      </w:pPr>
      <w:r w:rsidRPr="00F132A9">
        <w:rPr>
          <w:lang w:val="en-AU"/>
        </w:rPr>
        <w:fldChar w:fldCharType="begin">
          <w:ffData>
            <w:name w:val=""/>
            <w:enabled/>
            <w:calcOnExit w:val="0"/>
            <w:checkBox>
              <w:sizeAuto/>
              <w:default w:val="0"/>
            </w:checkBox>
          </w:ffData>
        </w:fldChar>
      </w:r>
      <w:r w:rsidRPr="00F132A9">
        <w:rPr>
          <w:lang w:val="en-AU"/>
        </w:rPr>
        <w:instrText xml:space="preserve"> FORMCHECKBOX </w:instrText>
      </w:r>
      <w:r w:rsidRPr="00F132A9">
        <w:rPr>
          <w:lang w:val="en-AU"/>
        </w:rPr>
      </w:r>
      <w:r w:rsidRPr="00F132A9">
        <w:rPr>
          <w:lang w:val="en-AU"/>
        </w:rPr>
        <w:fldChar w:fldCharType="separate"/>
      </w:r>
      <w:r w:rsidRPr="00F132A9">
        <w:rPr>
          <w:lang w:val="en-AU"/>
        </w:rPr>
        <w:fldChar w:fldCharType="end"/>
      </w:r>
      <w:r w:rsidRPr="00F132A9">
        <w:rPr>
          <w:lang w:val="en-AU"/>
        </w:rPr>
        <w:t xml:space="preserve">   I am suffering financial hardship and request a fee waiver</w:t>
      </w:r>
      <w:r w:rsidR="00B37CE0" w:rsidRPr="00F132A9">
        <w:rPr>
          <w:lang w:val="en-AU"/>
        </w:rPr>
        <w:t xml:space="preserve">.  I </w:t>
      </w:r>
      <w:r w:rsidR="00E339A3" w:rsidRPr="00F132A9">
        <w:t>have included a copy of my concession card*</w:t>
      </w:r>
    </w:p>
    <w:p w14:paraId="509FF20B" w14:textId="214D0459" w:rsidR="003D4A4D" w:rsidRPr="00F132A9" w:rsidRDefault="00E339A3" w:rsidP="00200E66">
      <w:pPr>
        <w:pStyle w:val="PolicyBodyText"/>
        <w:ind w:left="482"/>
        <w:jc w:val="both"/>
        <w:rPr>
          <w:sz w:val="20"/>
          <w:lang w:val="en-AU"/>
        </w:rPr>
      </w:pPr>
      <w:r w:rsidRPr="00F132A9">
        <w:rPr>
          <w:lang w:val="en-AU"/>
        </w:rPr>
        <w:t xml:space="preserve">* </w:t>
      </w:r>
      <w:r w:rsidR="003D4A4D" w:rsidRPr="00F132A9">
        <w:rPr>
          <w:lang w:val="en-AU"/>
        </w:rPr>
        <w:t xml:space="preserve">Under s17(2B) of the </w:t>
      </w:r>
      <w:r w:rsidR="003D4A4D" w:rsidRPr="00F132A9">
        <w:rPr>
          <w:rStyle w:val="PolicyItalic"/>
          <w:lang w:val="en-AU"/>
        </w:rPr>
        <w:t>Freedom of Information Act 1982 [Vic]</w:t>
      </w:r>
      <w:r w:rsidR="003D4A4D" w:rsidRPr="00F132A9">
        <w:rPr>
          <w:lang w:val="en-AU"/>
        </w:rPr>
        <w:t>, if payment of the application fee would cause financial hardship, you may apply for the fee to be waived.  To be eligible for consideration of a fee waiver, you must supply evidence that supports your application</w:t>
      </w:r>
      <w:r w:rsidR="005075D3">
        <w:rPr>
          <w:lang w:val="en-AU"/>
        </w:rPr>
        <w:t xml:space="preserve">. </w:t>
      </w:r>
      <w:r w:rsidR="003D4A4D" w:rsidRPr="00F132A9">
        <w:rPr>
          <w:lang w:val="en-AU"/>
        </w:rPr>
        <w:t xml:space="preserve">Suitable evidence can include a copy of a concession card issued by Centrelink.  </w:t>
      </w:r>
      <w:r w:rsidR="003D4A4D" w:rsidRPr="00F132A9">
        <w:rPr>
          <w:rStyle w:val="PolicyItalic"/>
          <w:sz w:val="20"/>
          <w:lang w:val="en-AU"/>
        </w:rPr>
        <w:t xml:space="preserve">Please note that the fee waiver request applies </w:t>
      </w:r>
      <w:r w:rsidR="003D4A4D" w:rsidRPr="00F132A9">
        <w:rPr>
          <w:rStyle w:val="PolicyItalic"/>
          <w:sz w:val="20"/>
          <w:u w:val="single"/>
          <w:lang w:val="en-AU"/>
        </w:rPr>
        <w:t>only</w:t>
      </w:r>
      <w:r w:rsidR="003D4A4D" w:rsidRPr="00F132A9">
        <w:rPr>
          <w:rStyle w:val="PolicyItalic"/>
          <w:sz w:val="20"/>
          <w:lang w:val="en-AU"/>
        </w:rPr>
        <w:t xml:space="preserve"> to the application fee.  </w:t>
      </w:r>
    </w:p>
    <w:p w14:paraId="2315790C" w14:textId="77777777" w:rsidR="003D4A4D" w:rsidRPr="00F132A9" w:rsidRDefault="003D4A4D" w:rsidP="00200E66">
      <w:pPr>
        <w:pStyle w:val="PolicyHeading3"/>
        <w:numPr>
          <w:ilvl w:val="0"/>
          <w:numId w:val="0"/>
        </w:numPr>
        <w:jc w:val="both"/>
      </w:pPr>
      <w:r w:rsidRPr="00F132A9">
        <w:t>Access charges</w:t>
      </w:r>
    </w:p>
    <w:p w14:paraId="09D18E2A" w14:textId="77777777" w:rsidR="003D4A4D" w:rsidRPr="00F132A9" w:rsidRDefault="003D4A4D" w:rsidP="00200E66">
      <w:pPr>
        <w:pStyle w:val="PolicyBodyText"/>
        <w:jc w:val="both"/>
        <w:rPr>
          <w:lang w:val="en-AU"/>
        </w:rPr>
      </w:pPr>
      <w:r w:rsidRPr="00F132A9">
        <w:rPr>
          <w:lang w:val="en-AU"/>
        </w:rPr>
        <w:t xml:space="preserve">In </w:t>
      </w:r>
      <w:r w:rsidR="00E339A3" w:rsidRPr="00F132A9">
        <w:t xml:space="preserve">addition to the application fee, </w:t>
      </w:r>
      <w:r w:rsidR="00626158" w:rsidRPr="00F132A9">
        <w:t xml:space="preserve">once a formal decision regarding access to the documents has been made, </w:t>
      </w:r>
      <w:r w:rsidR="00E339A3" w:rsidRPr="00F132A9">
        <w:t xml:space="preserve">access charges </w:t>
      </w:r>
      <w:r w:rsidR="00626158" w:rsidRPr="00F132A9">
        <w:t>will</w:t>
      </w:r>
      <w:r w:rsidR="00E339A3" w:rsidRPr="00F132A9">
        <w:t xml:space="preserve"> </w:t>
      </w:r>
      <w:r w:rsidR="00626158" w:rsidRPr="00F132A9">
        <w:t xml:space="preserve">also </w:t>
      </w:r>
      <w:r w:rsidR="00E339A3" w:rsidRPr="00F132A9">
        <w:t xml:space="preserve">be payable prior to </w:t>
      </w:r>
      <w:r w:rsidR="00E339A3" w:rsidRPr="00F132A9">
        <w:rPr>
          <w:lang w:val="en-AU"/>
        </w:rPr>
        <w:t>C</w:t>
      </w:r>
      <w:r w:rsidRPr="00F132A9">
        <w:rPr>
          <w:lang w:val="en-AU"/>
        </w:rPr>
        <w:t xml:space="preserve">ouncil </w:t>
      </w:r>
      <w:r w:rsidR="00E339A3" w:rsidRPr="00F132A9">
        <w:rPr>
          <w:lang w:val="en-AU"/>
        </w:rPr>
        <w:t>r</w:t>
      </w:r>
      <w:r w:rsidRPr="00F132A9">
        <w:rPr>
          <w:lang w:val="en-AU"/>
        </w:rPr>
        <w:t>eleas</w:t>
      </w:r>
      <w:r w:rsidR="00E339A3" w:rsidRPr="00F132A9">
        <w:rPr>
          <w:lang w:val="en-AU"/>
        </w:rPr>
        <w:t xml:space="preserve">ing </w:t>
      </w:r>
      <w:r w:rsidRPr="00F132A9">
        <w:rPr>
          <w:lang w:val="en-AU"/>
        </w:rPr>
        <w:t>documents to you.  It may be necessary to pay a deposit in relation to access charges.</w:t>
      </w:r>
    </w:p>
    <w:p w14:paraId="47479BB4" w14:textId="77777777" w:rsidR="003D4A4D" w:rsidRPr="00F132A9" w:rsidRDefault="003D4A4D" w:rsidP="00200E66">
      <w:pPr>
        <w:pStyle w:val="PolicyBodyText"/>
        <w:ind w:left="482" w:hanging="482"/>
        <w:jc w:val="both"/>
        <w:rPr>
          <w:lang w:val="en-AU"/>
        </w:rPr>
      </w:pPr>
      <w:r w:rsidRPr="00F132A9">
        <w:rPr>
          <w:lang w:val="en-AU"/>
        </w:rPr>
        <w:fldChar w:fldCharType="begin">
          <w:ffData>
            <w:name w:val="Check1"/>
            <w:enabled/>
            <w:calcOnExit w:val="0"/>
            <w:checkBox>
              <w:sizeAuto/>
              <w:default w:val="0"/>
            </w:checkBox>
          </w:ffData>
        </w:fldChar>
      </w:r>
      <w:r w:rsidRPr="00F132A9">
        <w:rPr>
          <w:lang w:val="en-AU"/>
        </w:rPr>
        <w:instrText xml:space="preserve"> FORMCHECKBOX </w:instrText>
      </w:r>
      <w:r w:rsidRPr="00F132A9">
        <w:rPr>
          <w:lang w:val="en-AU"/>
        </w:rPr>
      </w:r>
      <w:r w:rsidRPr="00F132A9">
        <w:rPr>
          <w:lang w:val="en-AU"/>
        </w:rPr>
        <w:fldChar w:fldCharType="separate"/>
      </w:r>
      <w:r w:rsidRPr="00F132A9">
        <w:rPr>
          <w:lang w:val="en-AU"/>
        </w:rPr>
        <w:fldChar w:fldCharType="end"/>
      </w:r>
      <w:r w:rsidRPr="00F132A9">
        <w:rPr>
          <w:lang w:val="en-AU"/>
        </w:rPr>
        <w:t xml:space="preserve">   I understand that documents will not be released to me until necessary access charges have been received by Council in full.</w:t>
      </w:r>
    </w:p>
    <w:p w14:paraId="212D15F2" w14:textId="13C1B98F" w:rsidR="003D4A4D" w:rsidRPr="00F132A9" w:rsidRDefault="003D4A4D" w:rsidP="00200E66">
      <w:pPr>
        <w:pStyle w:val="PolicyBodyText"/>
        <w:jc w:val="both"/>
        <w:rPr>
          <w:lang w:val="en-AU"/>
        </w:rPr>
      </w:pPr>
      <w:r w:rsidRPr="00F132A9">
        <w:rPr>
          <w:lang w:val="en-AU"/>
        </w:rPr>
        <w:t>If Council believes that the access charges are likely to exceed $</w:t>
      </w:r>
      <w:r w:rsidR="00BA2C39">
        <w:rPr>
          <w:lang w:val="en-AU"/>
        </w:rPr>
        <w:t>7</w:t>
      </w:r>
      <w:r w:rsidRPr="00F132A9">
        <w:rPr>
          <w:lang w:val="en-AU"/>
        </w:rPr>
        <w:t xml:space="preserve">0, </w:t>
      </w:r>
      <w:r w:rsidR="00626158" w:rsidRPr="00F132A9">
        <w:t xml:space="preserve">Council will provide you with details of those charges, and </w:t>
      </w:r>
      <w:r w:rsidRPr="00F132A9">
        <w:rPr>
          <w:lang w:val="en-AU"/>
        </w:rPr>
        <w:t xml:space="preserve">you will be required to pay a deposit. </w:t>
      </w:r>
      <w:r w:rsidR="00122A7F" w:rsidRPr="00F132A9">
        <w:rPr>
          <w:lang w:val="en-AU"/>
        </w:rPr>
        <w:t xml:space="preserve"> </w:t>
      </w:r>
    </w:p>
    <w:p w14:paraId="59AF9850" w14:textId="343A0767" w:rsidR="003D4A4D" w:rsidRPr="00F132A9" w:rsidRDefault="00991A2F" w:rsidP="00200E66">
      <w:pPr>
        <w:pStyle w:val="PolicyHeading2"/>
        <w:numPr>
          <w:ilvl w:val="0"/>
          <w:numId w:val="0"/>
        </w:numPr>
        <w:rPr>
          <w:lang w:val="en-AU"/>
        </w:rPr>
      </w:pPr>
      <w:r w:rsidRPr="005C5DFC">
        <w:rPr>
          <w:color w:val="auto"/>
          <w:lang w:val="en-AU"/>
        </w:rPr>
        <w:lastRenderedPageBreak/>
        <w:t>Exclusion</w:t>
      </w:r>
      <w:r w:rsidR="00B9089E" w:rsidRPr="005C5DFC">
        <w:rPr>
          <w:color w:val="auto"/>
          <w:lang w:val="en-AU"/>
        </w:rPr>
        <w:t xml:space="preserve"> of exe</w:t>
      </w:r>
      <w:r w:rsidR="00B9089E" w:rsidRPr="00F132A9">
        <w:rPr>
          <w:lang w:val="en-AU"/>
        </w:rPr>
        <w:t>mpt or irrelevant material</w:t>
      </w:r>
    </w:p>
    <w:p w14:paraId="0A9A0B0A" w14:textId="77777777" w:rsidR="002F1EC7" w:rsidRPr="00F132A9" w:rsidRDefault="00E56F6A" w:rsidP="00200E66">
      <w:pPr>
        <w:pStyle w:val="PolicyBodyText"/>
        <w:jc w:val="both"/>
      </w:pPr>
      <w:r w:rsidRPr="00F132A9">
        <w:t xml:space="preserve">Sections 28-38A </w:t>
      </w:r>
      <w:r w:rsidR="00B37CE0" w:rsidRPr="00F132A9">
        <w:t xml:space="preserve">of the FOI Act </w:t>
      </w:r>
      <w:r w:rsidRPr="00F132A9">
        <w:t>detai</w:t>
      </w:r>
      <w:r w:rsidR="00F60DFC" w:rsidRPr="00F132A9">
        <w:t>l</w:t>
      </w:r>
      <w:r w:rsidRPr="00F132A9">
        <w:t xml:space="preserve"> exemptions that apply to documents sought under </w:t>
      </w:r>
      <w:r w:rsidR="00B37CE0" w:rsidRPr="00F132A9">
        <w:t>th</w:t>
      </w:r>
      <w:r w:rsidR="00BD6E50" w:rsidRPr="00F132A9">
        <w:t>e</w:t>
      </w:r>
      <w:r w:rsidRPr="00F132A9">
        <w:t xml:space="preserve"> Act</w:t>
      </w:r>
      <w:r w:rsidR="00C24855" w:rsidRPr="00F132A9">
        <w:t xml:space="preserve"> (a list is included at the end of this form)</w:t>
      </w:r>
      <w:r w:rsidRPr="00F132A9">
        <w:t>.  This means that where a document contains the</w:t>
      </w:r>
      <w:r w:rsidR="00B37CE0" w:rsidRPr="00F132A9">
        <w:t xml:space="preserve"> specific</w:t>
      </w:r>
      <w:r w:rsidRPr="00F132A9">
        <w:t xml:space="preserve"> </w:t>
      </w:r>
      <w:r w:rsidR="00B37CE0" w:rsidRPr="00F132A9">
        <w:t xml:space="preserve">type of exempt </w:t>
      </w:r>
      <w:r w:rsidR="009C6764" w:rsidRPr="00F132A9">
        <w:t>information,</w:t>
      </w:r>
      <w:r w:rsidRPr="00F132A9">
        <w:t xml:space="preserve"> the exemption applies to the entire document.  </w:t>
      </w:r>
    </w:p>
    <w:p w14:paraId="40732621" w14:textId="36022033" w:rsidR="00E56F6A" w:rsidRPr="00F132A9" w:rsidRDefault="00B37CE0" w:rsidP="00200E66">
      <w:pPr>
        <w:pStyle w:val="PolicyBodyText"/>
        <w:jc w:val="both"/>
      </w:pPr>
      <w:r w:rsidRPr="00F132A9">
        <w:t>Section</w:t>
      </w:r>
      <w:r w:rsidR="00B9089E" w:rsidRPr="00F132A9">
        <w:rPr>
          <w:lang w:val="en-AU"/>
        </w:rPr>
        <w:t xml:space="preserve"> 25 of the </w:t>
      </w:r>
      <w:r w:rsidRPr="00F132A9">
        <w:rPr>
          <w:rStyle w:val="PolicyUnformattedText"/>
        </w:rPr>
        <w:t>FOI Act</w:t>
      </w:r>
      <w:r w:rsidR="00B9089E" w:rsidRPr="00F132A9">
        <w:rPr>
          <w:lang w:val="en-AU"/>
        </w:rPr>
        <w:t xml:space="preserve"> </w:t>
      </w:r>
      <w:r w:rsidR="00E56F6A" w:rsidRPr="00F132A9">
        <w:t xml:space="preserve">provides for granting access to a copy of documents where exempt or irrelevant is deleted (redacted), so that the </w:t>
      </w:r>
      <w:r w:rsidRPr="00F132A9">
        <w:t xml:space="preserve">remainder of the </w:t>
      </w:r>
      <w:r w:rsidR="00E56F6A" w:rsidRPr="00F132A9">
        <w:t xml:space="preserve">document can be released </w:t>
      </w:r>
      <w:r w:rsidRPr="00F132A9">
        <w:t xml:space="preserve">to the applicant </w:t>
      </w:r>
      <w:r w:rsidR="00E56F6A" w:rsidRPr="00F132A9">
        <w:t>without disclos</w:t>
      </w:r>
      <w:r w:rsidR="0075357B" w:rsidRPr="00F132A9">
        <w:t>ing that</w:t>
      </w:r>
      <w:r w:rsidR="00E56F6A" w:rsidRPr="00F132A9">
        <w:t xml:space="preserve"> exempt or irrelevant information. </w:t>
      </w:r>
      <w:r w:rsidR="002F1EC7" w:rsidRPr="00F132A9">
        <w:rPr>
          <w:lang w:val="en-AU"/>
        </w:rPr>
        <w:t xml:space="preserve">If you don’t agree to receive edited copies, the agency can exempt and refuse access to the documents in full, even if there is some information that could be released to you. </w:t>
      </w:r>
      <w:r w:rsidR="00E56F6A" w:rsidRPr="00F132A9">
        <w:t xml:space="preserve"> </w:t>
      </w:r>
    </w:p>
    <w:p w14:paraId="6BA47928" w14:textId="5A891E9D" w:rsidR="006D7E20" w:rsidRPr="00AA0C20" w:rsidRDefault="006D7E20" w:rsidP="00200E66">
      <w:pPr>
        <w:pStyle w:val="PolicyBodyText"/>
        <w:jc w:val="both"/>
        <w:rPr>
          <w:b/>
          <w:bCs/>
          <w:sz w:val="24"/>
          <w:szCs w:val="24"/>
        </w:rPr>
      </w:pPr>
      <w:r w:rsidRPr="00AA0C20">
        <w:rPr>
          <w:b/>
          <w:bCs/>
          <w:sz w:val="24"/>
          <w:szCs w:val="24"/>
        </w:rPr>
        <w:t>Can information or documents be excluded if it isn’t needed?</w:t>
      </w:r>
    </w:p>
    <w:p w14:paraId="0409CEFD" w14:textId="2979AD31" w:rsidR="006D7E20" w:rsidRPr="00AA0C20" w:rsidRDefault="006D7E20" w:rsidP="00200E66">
      <w:pPr>
        <w:pStyle w:val="PolicyBodyText"/>
        <w:jc w:val="both"/>
        <w:rPr>
          <w:szCs w:val="21"/>
        </w:rPr>
      </w:pPr>
      <w:r w:rsidRPr="00AA0C20">
        <w:rPr>
          <w:szCs w:val="21"/>
        </w:rPr>
        <w:t xml:space="preserve">Note: Excluding </w:t>
      </w:r>
      <w:r w:rsidR="001E1CC5" w:rsidRPr="00AA0C20">
        <w:rPr>
          <w:szCs w:val="21"/>
        </w:rPr>
        <w:t>information</w:t>
      </w:r>
      <w:r w:rsidRPr="00AA0C20">
        <w:rPr>
          <w:szCs w:val="21"/>
        </w:rPr>
        <w:t xml:space="preserve"> </w:t>
      </w:r>
      <w:r w:rsidR="008A6B44" w:rsidRPr="00AA0C20">
        <w:rPr>
          <w:szCs w:val="21"/>
          <w:lang w:val="en-AU"/>
        </w:rPr>
        <w:t>you don’t need may assist with your request being processed more efficiently.</w:t>
      </w:r>
    </w:p>
    <w:p w14:paraId="160DF35F" w14:textId="179BE864" w:rsidR="008A6B44" w:rsidRPr="00AA0C20" w:rsidRDefault="008A6B44" w:rsidP="0DBF6DAB">
      <w:pPr>
        <w:pStyle w:val="PolicyBodyText"/>
        <w:jc w:val="both"/>
      </w:pPr>
      <w:r w:rsidRPr="00AA0C20">
        <w:t xml:space="preserve">Please select all that apply.  </w:t>
      </w:r>
    </w:p>
    <w:p w14:paraId="303E3E42" w14:textId="2050840B" w:rsidR="008A6B44" w:rsidRPr="00AA0C20" w:rsidRDefault="008A6B44" w:rsidP="00200E66">
      <w:pPr>
        <w:pStyle w:val="PolicyBodyText"/>
        <w:jc w:val="both"/>
        <w:rPr>
          <w:lang w:val="en-AU"/>
        </w:rPr>
      </w:pPr>
      <w:r w:rsidRPr="00AA0C20">
        <w:rPr>
          <w:lang w:val="en-AU"/>
        </w:rPr>
        <w:fldChar w:fldCharType="begin">
          <w:ffData>
            <w:name w:val="Check1"/>
            <w:enabled/>
            <w:calcOnExit w:val="0"/>
            <w:checkBox>
              <w:sizeAuto/>
              <w:default w:val="0"/>
            </w:checkBox>
          </w:ffData>
        </w:fldChar>
      </w:r>
      <w:r w:rsidRPr="00AA0C20">
        <w:rPr>
          <w:lang w:val="en-AU"/>
        </w:rPr>
        <w:instrText xml:space="preserve"> FORMCHECKBOX </w:instrText>
      </w:r>
      <w:r w:rsidRPr="00AA0C20">
        <w:rPr>
          <w:lang w:val="en-AU"/>
        </w:rPr>
      </w:r>
      <w:r w:rsidRPr="00AA0C20">
        <w:rPr>
          <w:lang w:val="en-AU"/>
        </w:rPr>
        <w:fldChar w:fldCharType="separate"/>
      </w:r>
      <w:r w:rsidRPr="00AA0C20">
        <w:rPr>
          <w:lang w:val="en-AU"/>
        </w:rPr>
        <w:fldChar w:fldCharType="end"/>
      </w:r>
      <w:r w:rsidRPr="00AA0C20">
        <w:rPr>
          <w:lang w:val="en-AU"/>
        </w:rPr>
        <w:t xml:space="preserve">   </w:t>
      </w:r>
      <w:r w:rsidR="009A781C" w:rsidRPr="00AA0C20">
        <w:rPr>
          <w:lang w:val="en-AU"/>
        </w:rPr>
        <w:t>Personal information of other people can be excluded from the documents.</w:t>
      </w:r>
    </w:p>
    <w:p w14:paraId="5EE72D09" w14:textId="669C3407" w:rsidR="008A6B44" w:rsidRPr="00AA0C20" w:rsidRDefault="008A6B44" w:rsidP="00200E66">
      <w:pPr>
        <w:pStyle w:val="PolicyBodyText"/>
        <w:jc w:val="both"/>
        <w:rPr>
          <w:lang w:val="en-AU"/>
        </w:rPr>
      </w:pPr>
      <w:r w:rsidRPr="00AA0C20">
        <w:rPr>
          <w:lang w:val="en-AU"/>
        </w:rPr>
        <w:fldChar w:fldCharType="begin">
          <w:ffData>
            <w:name w:val="Check1"/>
            <w:enabled/>
            <w:calcOnExit w:val="0"/>
            <w:checkBox>
              <w:sizeAuto/>
              <w:default w:val="0"/>
            </w:checkBox>
          </w:ffData>
        </w:fldChar>
      </w:r>
      <w:r w:rsidRPr="00AA0C20">
        <w:rPr>
          <w:lang w:val="en-AU"/>
        </w:rPr>
        <w:instrText xml:space="preserve"> FORMCHECKBOX </w:instrText>
      </w:r>
      <w:r w:rsidRPr="00AA0C20">
        <w:rPr>
          <w:lang w:val="en-AU"/>
        </w:rPr>
      </w:r>
      <w:r w:rsidRPr="00AA0C20">
        <w:rPr>
          <w:lang w:val="en-AU"/>
        </w:rPr>
        <w:fldChar w:fldCharType="separate"/>
      </w:r>
      <w:r w:rsidRPr="00AA0C20">
        <w:rPr>
          <w:lang w:val="en-AU"/>
        </w:rPr>
        <w:fldChar w:fldCharType="end"/>
      </w:r>
      <w:r w:rsidRPr="00AA0C20">
        <w:rPr>
          <w:lang w:val="en-AU"/>
        </w:rPr>
        <w:t xml:space="preserve">   </w:t>
      </w:r>
      <w:r w:rsidR="008C07FE" w:rsidRPr="00AA0C20">
        <w:rPr>
          <w:lang w:val="en-AU"/>
        </w:rPr>
        <w:t xml:space="preserve">Duplicate documents can be excluded.  </w:t>
      </w:r>
    </w:p>
    <w:p w14:paraId="4AF4D201" w14:textId="19A7B8AA" w:rsidR="00654C24" w:rsidRPr="00AA0C20" w:rsidRDefault="008A6B44" w:rsidP="00200E66">
      <w:pPr>
        <w:pStyle w:val="PolicyBodyText"/>
        <w:jc w:val="both"/>
        <w:rPr>
          <w:lang w:val="en-AU"/>
        </w:rPr>
      </w:pPr>
      <w:r w:rsidRPr="00AA0C20">
        <w:rPr>
          <w:lang w:val="en-AU"/>
        </w:rPr>
        <w:fldChar w:fldCharType="begin">
          <w:ffData>
            <w:name w:val=""/>
            <w:enabled/>
            <w:calcOnExit w:val="0"/>
            <w:checkBox>
              <w:sizeAuto/>
              <w:default w:val="0"/>
            </w:checkBox>
          </w:ffData>
        </w:fldChar>
      </w:r>
      <w:r w:rsidRPr="00AA0C20">
        <w:rPr>
          <w:lang w:val="en-AU"/>
        </w:rPr>
        <w:instrText xml:space="preserve"> FORMCHECKBOX </w:instrText>
      </w:r>
      <w:r w:rsidRPr="00AA0C20">
        <w:rPr>
          <w:lang w:val="en-AU"/>
        </w:rPr>
      </w:r>
      <w:r w:rsidRPr="00AA0C20">
        <w:rPr>
          <w:lang w:val="en-AU"/>
        </w:rPr>
        <w:fldChar w:fldCharType="separate"/>
      </w:r>
      <w:r w:rsidRPr="00AA0C20">
        <w:rPr>
          <w:lang w:val="en-AU"/>
        </w:rPr>
        <w:fldChar w:fldCharType="end"/>
      </w:r>
      <w:r w:rsidRPr="00AA0C20">
        <w:rPr>
          <w:lang w:val="en-AU"/>
        </w:rPr>
        <w:t xml:space="preserve">   </w:t>
      </w:r>
      <w:r w:rsidR="001E1CC5" w:rsidRPr="00AA0C20">
        <w:rPr>
          <w:lang w:val="en-AU"/>
        </w:rPr>
        <w:t>Draft documents can be excluded.</w:t>
      </w:r>
      <w:r w:rsidR="00654C24" w:rsidRPr="00AA0C20">
        <w:rPr>
          <w:lang w:val="en-AU"/>
        </w:rPr>
        <w:t xml:space="preserve"> </w:t>
      </w:r>
    </w:p>
    <w:p w14:paraId="7E4FAC08" w14:textId="17239416" w:rsidR="006D7E20" w:rsidRPr="00CF4979" w:rsidRDefault="0065365F" w:rsidP="00200E66">
      <w:pPr>
        <w:pStyle w:val="PolicyBodyText"/>
        <w:spacing w:before="240"/>
        <w:jc w:val="both"/>
        <w:rPr>
          <w:lang w:val="en-AU"/>
        </w:rPr>
      </w:pPr>
      <w:r w:rsidRPr="00CF4979">
        <w:rPr>
          <w:b/>
          <w:bCs/>
          <w:sz w:val="24"/>
          <w:szCs w:val="24"/>
        </w:rPr>
        <w:t>Can the documents be edited to remove exempt and irrelevant material?</w:t>
      </w:r>
    </w:p>
    <w:p w14:paraId="02AC8207" w14:textId="77777777" w:rsidR="00F132A9" w:rsidRPr="00CF4979" w:rsidRDefault="00F132A9" w:rsidP="00200E66">
      <w:pPr>
        <w:pStyle w:val="PolicyBodyText"/>
        <w:jc w:val="both"/>
        <w:rPr>
          <w:lang w:val="en-AU"/>
        </w:rPr>
      </w:pPr>
      <w:r w:rsidRPr="00CF4979">
        <w:rPr>
          <w:lang w:val="en-AU"/>
        </w:rPr>
        <w:t xml:space="preserve">Please select one only.  </w:t>
      </w:r>
    </w:p>
    <w:p w14:paraId="02D80CC7" w14:textId="665CB019" w:rsidR="00F132A9" w:rsidRPr="00CF4979" w:rsidRDefault="00F132A9" w:rsidP="00200E66">
      <w:pPr>
        <w:pStyle w:val="PolicyBodyText"/>
        <w:jc w:val="both"/>
        <w:rPr>
          <w:lang w:val="en-AU"/>
        </w:rPr>
      </w:pPr>
      <w:r w:rsidRPr="00CF4979">
        <w:rPr>
          <w:lang w:val="en-AU"/>
        </w:rPr>
        <w:fldChar w:fldCharType="begin">
          <w:ffData>
            <w:name w:val=""/>
            <w:enabled/>
            <w:calcOnExit w:val="0"/>
            <w:checkBox>
              <w:sizeAuto/>
              <w:default w:val="0"/>
            </w:checkBox>
          </w:ffData>
        </w:fldChar>
      </w:r>
      <w:r w:rsidRPr="00CF4979">
        <w:rPr>
          <w:lang w:val="en-AU"/>
        </w:rPr>
        <w:instrText xml:space="preserve"> FORMCHECKBOX </w:instrText>
      </w:r>
      <w:r w:rsidRPr="00CF4979">
        <w:rPr>
          <w:lang w:val="en-AU"/>
        </w:rPr>
      </w:r>
      <w:r w:rsidRPr="00CF4979">
        <w:rPr>
          <w:lang w:val="en-AU"/>
        </w:rPr>
        <w:fldChar w:fldCharType="separate"/>
      </w:r>
      <w:r w:rsidRPr="00CF4979">
        <w:rPr>
          <w:lang w:val="en-AU"/>
        </w:rPr>
        <w:fldChar w:fldCharType="end"/>
      </w:r>
      <w:r w:rsidRPr="00CF4979">
        <w:rPr>
          <w:lang w:val="en-AU"/>
        </w:rPr>
        <w:t xml:space="preserve">   </w:t>
      </w:r>
      <w:r w:rsidR="000E3C9D" w:rsidRPr="00CF4979">
        <w:rPr>
          <w:lang w:val="en-AU"/>
        </w:rPr>
        <w:t xml:space="preserve">I agree to receiving edited documents.  </w:t>
      </w:r>
    </w:p>
    <w:p w14:paraId="356ED15C" w14:textId="5E29996F" w:rsidR="00F132A9" w:rsidRPr="00CF4979" w:rsidRDefault="00F132A9" w:rsidP="00200E66">
      <w:pPr>
        <w:pStyle w:val="PolicyBodyText"/>
        <w:jc w:val="both"/>
        <w:rPr>
          <w:lang w:val="en-AU"/>
        </w:rPr>
      </w:pPr>
      <w:r w:rsidRPr="00CF4979">
        <w:rPr>
          <w:lang w:val="en-AU"/>
        </w:rPr>
        <w:fldChar w:fldCharType="begin">
          <w:ffData>
            <w:name w:val="Check1"/>
            <w:enabled/>
            <w:calcOnExit w:val="0"/>
            <w:checkBox>
              <w:sizeAuto/>
              <w:default w:val="0"/>
              <w:checked w:val="0"/>
            </w:checkBox>
          </w:ffData>
        </w:fldChar>
      </w:r>
      <w:r w:rsidRPr="00CF4979">
        <w:rPr>
          <w:lang w:val="en-AU"/>
        </w:rPr>
        <w:instrText xml:space="preserve"> FORMCHECKBOX </w:instrText>
      </w:r>
      <w:r w:rsidRPr="00CF4979">
        <w:rPr>
          <w:lang w:val="en-AU"/>
        </w:rPr>
      </w:r>
      <w:r w:rsidRPr="00CF4979">
        <w:rPr>
          <w:lang w:val="en-AU"/>
        </w:rPr>
        <w:fldChar w:fldCharType="separate"/>
      </w:r>
      <w:r w:rsidRPr="00CF4979">
        <w:rPr>
          <w:lang w:val="en-AU"/>
        </w:rPr>
        <w:fldChar w:fldCharType="end"/>
      </w:r>
      <w:r w:rsidRPr="00CF4979">
        <w:rPr>
          <w:lang w:val="en-AU"/>
        </w:rPr>
        <w:t xml:space="preserve">   </w:t>
      </w:r>
      <w:r w:rsidR="00F73A27" w:rsidRPr="00CF4979">
        <w:rPr>
          <w:lang w:val="en-AU"/>
        </w:rPr>
        <w:t xml:space="preserve">I do not agree to receiving edited documents.   </w:t>
      </w:r>
    </w:p>
    <w:p w14:paraId="16DF1CF9" w14:textId="77777777" w:rsidR="00B71E34" w:rsidRPr="00F132A9" w:rsidRDefault="00B71E34" w:rsidP="00200E66">
      <w:pPr>
        <w:pStyle w:val="PolicyHeading2"/>
        <w:numPr>
          <w:ilvl w:val="0"/>
          <w:numId w:val="0"/>
        </w:numPr>
        <w:rPr>
          <w:lang w:val="en-AU"/>
        </w:rPr>
      </w:pPr>
      <w:r w:rsidRPr="00F132A9">
        <w:rPr>
          <w:lang w:val="en-AU"/>
        </w:rPr>
        <w:t>How to submit</w:t>
      </w:r>
    </w:p>
    <w:p w14:paraId="086736AE" w14:textId="1D9B0F3C" w:rsidR="00B71E34" w:rsidRPr="00F132A9" w:rsidRDefault="003A08D9" w:rsidP="00200E66">
      <w:pPr>
        <w:pStyle w:val="PolicyBodyText"/>
        <w:jc w:val="both"/>
        <w:rPr>
          <w:lang w:val="en-AU"/>
        </w:rPr>
      </w:pPr>
      <w:r w:rsidRPr="00F132A9">
        <w:t xml:space="preserve">Send </w:t>
      </w:r>
      <w:r w:rsidR="00B71E34" w:rsidRPr="00F132A9">
        <w:rPr>
          <w:lang w:val="en-AU"/>
        </w:rPr>
        <w:t>complete</w:t>
      </w:r>
      <w:r w:rsidRPr="00F132A9">
        <w:t>d application forms to</w:t>
      </w:r>
      <w:r w:rsidR="00B71E34" w:rsidRPr="00F132A9">
        <w:rPr>
          <w:lang w:val="en-AU"/>
        </w:rPr>
        <w:t xml:space="preserve">: </w:t>
      </w:r>
      <w:hyperlink r:id="rId16" w:history="1">
        <w:r w:rsidR="00B71E34" w:rsidRPr="00F132A9">
          <w:rPr>
            <w:rStyle w:val="Hyperlink"/>
            <w:lang w:val="en-AU"/>
          </w:rPr>
          <w:t>foi@alpineshire.vic.gov.au</w:t>
        </w:r>
      </w:hyperlink>
      <w:r w:rsidR="00CC63F8" w:rsidRPr="00F132A9">
        <w:t>, or post to PO Box</w:t>
      </w:r>
      <w:r w:rsidRPr="00F132A9">
        <w:t xml:space="preserve"> 139, Bright Vic 3741, or present over the counter to </w:t>
      </w:r>
      <w:r w:rsidR="00E1643C" w:rsidRPr="00F132A9">
        <w:t>one of</w:t>
      </w:r>
      <w:r w:rsidRPr="00F132A9">
        <w:t xml:space="preserve"> Council's</w:t>
      </w:r>
      <w:r w:rsidR="00CC63F8" w:rsidRPr="00F132A9">
        <w:t xml:space="preserve"> Customer Service Centre in Bright, Mount Beauty or Myrtleford.  </w:t>
      </w:r>
    </w:p>
    <w:p w14:paraId="7AA969DA" w14:textId="77777777" w:rsidR="00A633FC" w:rsidRPr="00F132A9" w:rsidRDefault="00B71E34" w:rsidP="00200E66">
      <w:pPr>
        <w:pStyle w:val="PolicyBodyText"/>
        <w:jc w:val="both"/>
        <w:sectPr w:rsidR="00A633FC" w:rsidRPr="00F132A9" w:rsidSect="0075357B">
          <w:footerReference w:type="default" r:id="rId17"/>
          <w:pgSz w:w="11906" w:h="16838" w:code="9"/>
          <w:pgMar w:top="1440" w:right="1440" w:bottom="567" w:left="1440" w:header="289" w:footer="318" w:gutter="0"/>
          <w:cols w:space="708"/>
          <w:docGrid w:linePitch="360"/>
        </w:sectPr>
      </w:pPr>
      <w:r w:rsidRPr="00F132A9">
        <w:rPr>
          <w:lang w:val="en-AU"/>
        </w:rPr>
        <w:t xml:space="preserve">For further information visit: </w:t>
      </w:r>
      <w:hyperlink r:id="rId18" w:history="1">
        <w:r w:rsidR="00423CBF" w:rsidRPr="00F132A9">
          <w:rPr>
            <w:rStyle w:val="Hyperlink"/>
            <w:lang w:val="en-AU"/>
          </w:rPr>
          <w:t>https://ovic.vic.gov.au/freedom-of-information/for-the-public/frequently-asked-questions/</w:t>
        </w:r>
      </w:hyperlink>
      <w:r w:rsidR="00423CBF" w:rsidRPr="00F132A9">
        <w:rPr>
          <w:lang w:val="en-AU"/>
        </w:rPr>
        <w:t xml:space="preserve"> </w:t>
      </w:r>
      <w:r w:rsidR="00A633FC" w:rsidRPr="00F132A9">
        <w:t xml:space="preserve"> </w:t>
      </w:r>
    </w:p>
    <w:p w14:paraId="504EDCAF" w14:textId="77777777" w:rsidR="00A633FC" w:rsidRDefault="00A633FC" w:rsidP="00200E66">
      <w:pPr>
        <w:pStyle w:val="PolicyBodyText"/>
        <w:jc w:val="both"/>
        <w:rPr>
          <w:rStyle w:val="PolicyBold"/>
          <w:lang w:val="en-AU"/>
        </w:rPr>
      </w:pPr>
    </w:p>
    <w:p w14:paraId="7C751597" w14:textId="77777777" w:rsidR="00122A7F" w:rsidRDefault="00122A7F" w:rsidP="00200E66">
      <w:pPr>
        <w:pStyle w:val="PolicyBodyText"/>
        <w:jc w:val="both"/>
        <w:rPr>
          <w:rStyle w:val="PolicyBold"/>
          <w:lang w:val="en-AU"/>
        </w:rPr>
      </w:pPr>
    </w:p>
    <w:p w14:paraId="49834F22" w14:textId="77777777" w:rsidR="00B85460" w:rsidRDefault="00B85460" w:rsidP="00200E66">
      <w:pPr>
        <w:jc w:val="both"/>
        <w:rPr>
          <w:rStyle w:val="PolicyBold"/>
          <w:rFonts w:ascii="Lao UI" w:eastAsia="Lao UI" w:hAnsi="Lao UI" w:cs="Lao UI"/>
          <w:color w:val="404040" w:themeColor="text1" w:themeTint="BF"/>
          <w:spacing w:val="-1"/>
          <w:sz w:val="36"/>
          <w:szCs w:val="28"/>
          <w:lang w:val="en-US"/>
        </w:rPr>
      </w:pPr>
      <w:r>
        <w:rPr>
          <w:rStyle w:val="PolicyBold"/>
          <w:b w:val="0"/>
        </w:rPr>
        <w:br w:type="page"/>
      </w:r>
    </w:p>
    <w:p w14:paraId="32CA30E6" w14:textId="34A620E6" w:rsidR="00122A7F" w:rsidRPr="00122A7F" w:rsidRDefault="00122A7F" w:rsidP="00122A7F">
      <w:pPr>
        <w:pStyle w:val="PolicyHeading1"/>
        <w:numPr>
          <w:ilvl w:val="0"/>
          <w:numId w:val="0"/>
        </w:numPr>
        <w:ind w:left="709" w:hanging="709"/>
        <w:rPr>
          <w:rStyle w:val="PolicyBold"/>
          <w:b/>
        </w:rPr>
      </w:pPr>
      <w:r w:rsidRPr="00122A7F">
        <w:rPr>
          <w:rStyle w:val="PolicyBold"/>
          <w:b/>
        </w:rPr>
        <w:lastRenderedPageBreak/>
        <w:t xml:space="preserve">Additional </w:t>
      </w:r>
      <w:r w:rsidR="00E95B7F">
        <w:rPr>
          <w:rStyle w:val="PolicyBold"/>
          <w:b/>
        </w:rPr>
        <w:t>I</w:t>
      </w:r>
      <w:r w:rsidRPr="00122A7F">
        <w:rPr>
          <w:rStyle w:val="PolicyBold"/>
          <w:b/>
        </w:rPr>
        <w:t>nformation</w:t>
      </w:r>
      <w:r w:rsidR="00E95B7F">
        <w:rPr>
          <w:rStyle w:val="PolicyBold"/>
          <w:b/>
        </w:rPr>
        <w:t xml:space="preserve"> Sheet</w:t>
      </w:r>
    </w:p>
    <w:p w14:paraId="11C2C8E4" w14:textId="77777777" w:rsidR="00B71E34" w:rsidRPr="002608E6" w:rsidRDefault="00B71E34" w:rsidP="002608E6">
      <w:pPr>
        <w:pStyle w:val="PolicyBodyText"/>
        <w:rPr>
          <w:rStyle w:val="PolicyBold"/>
          <w:lang w:val="en-AU"/>
        </w:rPr>
      </w:pPr>
      <w:r w:rsidRPr="002608E6">
        <w:rPr>
          <w:rStyle w:val="PolicyBold"/>
          <w:lang w:val="en-AU"/>
        </w:rPr>
        <w:t>Privacy Statement</w:t>
      </w:r>
    </w:p>
    <w:p w14:paraId="78A1846D" w14:textId="0388A561" w:rsidR="0075357B" w:rsidRDefault="002608E6" w:rsidP="00200E66">
      <w:pPr>
        <w:pStyle w:val="PolicyBodyText"/>
        <w:jc w:val="both"/>
        <w:rPr>
          <w:rStyle w:val="PolicyItalic"/>
          <w:sz w:val="18"/>
          <w:lang w:val="en-AU"/>
        </w:rPr>
      </w:pPr>
      <w:r w:rsidRPr="002608E6">
        <w:rPr>
          <w:rStyle w:val="PolicyItalic"/>
          <w:sz w:val="18"/>
          <w:lang w:val="en-AU"/>
        </w:rPr>
        <w:t xml:space="preserve">The personal information requested on this form is being collected by Alpine Shire Council for the purposes of administering the Freedom of Information Act 1982 [Vic] (FOI Act).  The personal information will be used solely by Council for the purposes of processing your request for documents under the FOI Act, and will not otherwise be disclosed without your consent </w:t>
      </w:r>
      <w:r w:rsidR="00423CBF">
        <w:rPr>
          <w:rStyle w:val="PolicyItalic"/>
          <w:sz w:val="18"/>
          <w:lang w:val="en-AU"/>
        </w:rPr>
        <w:t xml:space="preserve">(see page 2) </w:t>
      </w:r>
      <w:r w:rsidRPr="002608E6">
        <w:rPr>
          <w:rStyle w:val="PolicyItalic"/>
          <w:sz w:val="18"/>
          <w:lang w:val="en-AU"/>
        </w:rPr>
        <w:t xml:space="preserve">or as required or permitted by law.  You may apply to </w:t>
      </w:r>
      <w:r w:rsidRPr="00C0370A">
        <w:rPr>
          <w:rStyle w:val="PolicyItalic"/>
          <w:sz w:val="18"/>
          <w:lang w:val="en-AU"/>
        </w:rPr>
        <w:t xml:space="preserve">the </w:t>
      </w:r>
      <w:r w:rsidR="00107984" w:rsidRPr="00C0370A">
        <w:rPr>
          <w:rStyle w:val="PolicyItalic"/>
          <w:sz w:val="18"/>
          <w:lang w:val="en-AU"/>
        </w:rPr>
        <w:t>FOI Team</w:t>
      </w:r>
      <w:r w:rsidRPr="00C0370A">
        <w:rPr>
          <w:rStyle w:val="PolicyItalic"/>
          <w:sz w:val="18"/>
          <w:lang w:val="en-AU"/>
        </w:rPr>
        <w:t xml:space="preserve"> for </w:t>
      </w:r>
      <w:r w:rsidRPr="002608E6">
        <w:rPr>
          <w:rStyle w:val="PolicyItalic"/>
          <w:sz w:val="18"/>
          <w:lang w:val="en-AU"/>
        </w:rPr>
        <w:t>access and / or amendment of this information.</w:t>
      </w:r>
    </w:p>
    <w:p w14:paraId="6762533D" w14:textId="77777777" w:rsidR="00A633FC" w:rsidRPr="00A633FC" w:rsidRDefault="00A633FC" w:rsidP="00200E66">
      <w:pPr>
        <w:pStyle w:val="PolicyBodyText"/>
        <w:jc w:val="both"/>
        <w:rPr>
          <w:rStyle w:val="PolicyBold"/>
        </w:rPr>
      </w:pPr>
      <w:r w:rsidRPr="00A633FC">
        <w:rPr>
          <w:rStyle w:val="PolicyBold"/>
        </w:rPr>
        <w:t>General</w:t>
      </w:r>
    </w:p>
    <w:p w14:paraId="42203EED" w14:textId="77777777" w:rsidR="001E33A6" w:rsidRPr="00FE7E0D" w:rsidRDefault="00A633FC" w:rsidP="00200E66">
      <w:pPr>
        <w:pStyle w:val="PolicyBodyTextBulletPoint"/>
        <w:spacing w:after="40"/>
        <w:jc w:val="both"/>
        <w:rPr>
          <w:rStyle w:val="PolicyUnformattedText"/>
          <w:sz w:val="19"/>
          <w:szCs w:val="19"/>
        </w:rPr>
      </w:pPr>
      <w:r w:rsidRPr="006F4B80">
        <w:rPr>
          <w:rStyle w:val="PolicyUnformattedText"/>
          <w:sz w:val="19"/>
          <w:szCs w:val="19"/>
        </w:rPr>
        <w:t xml:space="preserve">Subject to the </w:t>
      </w:r>
      <w:r w:rsidRPr="00FE7E0D">
        <w:rPr>
          <w:rStyle w:val="PolicyUnformattedText"/>
          <w:i/>
          <w:sz w:val="19"/>
          <w:szCs w:val="19"/>
        </w:rPr>
        <w:t>Freedom of Information Act 1982 [Vic]</w:t>
      </w:r>
      <w:r w:rsidRPr="00FE7E0D">
        <w:rPr>
          <w:rStyle w:val="PolicyUnformattedText"/>
          <w:sz w:val="19"/>
          <w:szCs w:val="19"/>
        </w:rPr>
        <w:t xml:space="preserve"> every person has a legally enforceable right to obtain access</w:t>
      </w:r>
      <w:r w:rsidR="001E33A6" w:rsidRPr="00FE7E0D">
        <w:rPr>
          <w:rStyle w:val="PolicyUnformattedText"/>
          <w:sz w:val="19"/>
          <w:szCs w:val="19"/>
        </w:rPr>
        <w:t>,</w:t>
      </w:r>
      <w:r w:rsidRPr="00FE7E0D">
        <w:rPr>
          <w:rStyle w:val="PolicyUnformattedText"/>
          <w:sz w:val="19"/>
          <w:szCs w:val="19"/>
        </w:rPr>
        <w:t xml:space="preserve"> </w:t>
      </w:r>
      <w:r w:rsidR="001E33A6" w:rsidRPr="00FE7E0D">
        <w:rPr>
          <w:rStyle w:val="PolicyUnformattedText"/>
          <w:sz w:val="19"/>
          <w:szCs w:val="19"/>
        </w:rPr>
        <w:t xml:space="preserve">in accordance with the FOI Act, to a document of Council, other than an exempt document.  </w:t>
      </w:r>
    </w:p>
    <w:p w14:paraId="6A1AD5EC" w14:textId="69A11665" w:rsidR="00A633FC" w:rsidRPr="00FE7E0D" w:rsidRDefault="00776D6A" w:rsidP="00200E66">
      <w:pPr>
        <w:pStyle w:val="PolicyBodyTextBulletPoint"/>
        <w:spacing w:after="40"/>
        <w:jc w:val="both"/>
        <w:rPr>
          <w:rStyle w:val="PolicyUnformattedText"/>
          <w:sz w:val="19"/>
          <w:szCs w:val="19"/>
        </w:rPr>
      </w:pPr>
      <w:r w:rsidRPr="00FE7E0D">
        <w:rPr>
          <w:rStyle w:val="PolicyUnformattedText"/>
          <w:sz w:val="19"/>
          <w:szCs w:val="19"/>
        </w:rPr>
        <w:t>In addition to</w:t>
      </w:r>
      <w:r w:rsidR="00A6366F" w:rsidRPr="00FE7E0D">
        <w:rPr>
          <w:rStyle w:val="PolicyUnformattedText"/>
          <w:sz w:val="19"/>
          <w:szCs w:val="19"/>
        </w:rPr>
        <w:t xml:space="preserve"> submitting your request in writing and paying the application fee, </w:t>
      </w:r>
      <w:r w:rsidR="00204D43" w:rsidRPr="00FE7E0D">
        <w:rPr>
          <w:rStyle w:val="PolicyUnformattedText"/>
          <w:sz w:val="19"/>
          <w:szCs w:val="19"/>
        </w:rPr>
        <w:t>for your application to be considered valid</w:t>
      </w:r>
      <w:r w:rsidR="00A633FC" w:rsidRPr="00FE7E0D">
        <w:rPr>
          <w:rStyle w:val="PolicyUnformattedText"/>
          <w:sz w:val="19"/>
          <w:szCs w:val="19"/>
        </w:rPr>
        <w:t xml:space="preserve">, you must provide sufficient information to enable the correct document(s) to be identified. </w:t>
      </w:r>
      <w:r w:rsidR="001E33A6" w:rsidRPr="00FE7E0D">
        <w:rPr>
          <w:rStyle w:val="PolicyUnformattedText"/>
          <w:sz w:val="19"/>
          <w:szCs w:val="19"/>
        </w:rPr>
        <w:t xml:space="preserve"> </w:t>
      </w:r>
      <w:r w:rsidR="00A633FC" w:rsidRPr="00FE7E0D">
        <w:rPr>
          <w:rStyle w:val="PolicyUnformattedText"/>
          <w:sz w:val="19"/>
          <w:szCs w:val="19"/>
        </w:rPr>
        <w:t>Details can be provided on a separate sheet if necessary.</w:t>
      </w:r>
    </w:p>
    <w:p w14:paraId="228DB80C" w14:textId="57BF6BA3" w:rsidR="00A633FC" w:rsidRPr="00FE7E0D" w:rsidRDefault="00A633FC" w:rsidP="00200E66">
      <w:pPr>
        <w:pStyle w:val="PolicyBodyTextBulletPoint"/>
        <w:spacing w:after="40"/>
        <w:jc w:val="both"/>
        <w:rPr>
          <w:rStyle w:val="PolicyUnformattedText"/>
          <w:sz w:val="19"/>
          <w:szCs w:val="19"/>
        </w:rPr>
      </w:pPr>
      <w:r w:rsidRPr="00FE7E0D">
        <w:rPr>
          <w:rStyle w:val="PolicyUnformattedText"/>
          <w:sz w:val="19"/>
          <w:szCs w:val="19"/>
        </w:rPr>
        <w:t>If a request does not comply with the requirements of the Act</w:t>
      </w:r>
      <w:r w:rsidR="003F4B30" w:rsidRPr="00FE7E0D">
        <w:rPr>
          <w:rStyle w:val="PolicyUnformattedText"/>
          <w:sz w:val="19"/>
          <w:szCs w:val="19"/>
        </w:rPr>
        <w:t xml:space="preserve"> (and is therefore not valid)</w:t>
      </w:r>
      <w:r w:rsidRPr="00FE7E0D">
        <w:rPr>
          <w:rStyle w:val="PolicyUnformattedText"/>
          <w:sz w:val="19"/>
          <w:szCs w:val="19"/>
        </w:rPr>
        <w:t>, Council can provide advice and assistance to formulate a complying request.</w:t>
      </w:r>
      <w:r w:rsidR="00391D86" w:rsidRPr="00FE7E0D">
        <w:rPr>
          <w:rStyle w:val="PolicyUnformattedText"/>
          <w:sz w:val="19"/>
          <w:szCs w:val="19"/>
        </w:rPr>
        <w:t xml:space="preserve"> The FOI team will </w:t>
      </w:r>
      <w:r w:rsidR="00C0370A" w:rsidRPr="00FE7E0D">
        <w:rPr>
          <w:rStyle w:val="PolicyUnformattedText"/>
          <w:sz w:val="19"/>
          <w:szCs w:val="19"/>
        </w:rPr>
        <w:t xml:space="preserve">contact you </w:t>
      </w:r>
      <w:r w:rsidR="00391D86" w:rsidRPr="00FE7E0D">
        <w:rPr>
          <w:rStyle w:val="PolicyUnformattedText"/>
          <w:sz w:val="19"/>
          <w:szCs w:val="19"/>
        </w:rPr>
        <w:t xml:space="preserve">and assist you to make your request valid. </w:t>
      </w:r>
      <w:r w:rsidR="004F212F" w:rsidRPr="00FE7E0D">
        <w:rPr>
          <w:rStyle w:val="PolicyUnformattedText"/>
          <w:sz w:val="19"/>
          <w:szCs w:val="19"/>
        </w:rPr>
        <w:t xml:space="preserve">Processing time for your request commences when your application becomes valid. </w:t>
      </w:r>
    </w:p>
    <w:p w14:paraId="31DA5AC2" w14:textId="77777777" w:rsidR="00A633FC" w:rsidRPr="00FE7E0D" w:rsidRDefault="00A633FC" w:rsidP="00200E66">
      <w:pPr>
        <w:pStyle w:val="PolicyBodyTextBulletPoint"/>
        <w:spacing w:after="40"/>
        <w:jc w:val="both"/>
        <w:rPr>
          <w:rStyle w:val="PolicyUnformattedText"/>
          <w:sz w:val="19"/>
          <w:szCs w:val="19"/>
        </w:rPr>
      </w:pPr>
      <w:r w:rsidRPr="00FE7E0D">
        <w:rPr>
          <w:rStyle w:val="PolicyUnformattedText"/>
          <w:sz w:val="19"/>
          <w:szCs w:val="19"/>
        </w:rPr>
        <w:t>If possible, access will be given in the form requested by the applicant.</w:t>
      </w:r>
      <w:r w:rsidR="001E33A6" w:rsidRPr="00FE7E0D">
        <w:rPr>
          <w:rStyle w:val="PolicyUnformattedText"/>
          <w:sz w:val="19"/>
          <w:szCs w:val="19"/>
        </w:rPr>
        <w:t xml:space="preserve"> </w:t>
      </w:r>
      <w:r w:rsidRPr="00FE7E0D">
        <w:rPr>
          <w:rStyle w:val="PolicyUnformattedText"/>
          <w:sz w:val="19"/>
          <w:szCs w:val="19"/>
        </w:rPr>
        <w:t xml:space="preserve"> Exceptions exist where the requested form of access may result in infringement of copyright or unreasonably interfere with the operations of Council.</w:t>
      </w:r>
    </w:p>
    <w:p w14:paraId="0B69DC8E" w14:textId="77777777" w:rsidR="00706431" w:rsidRPr="00FE7E0D" w:rsidRDefault="00A633FC" w:rsidP="00706431">
      <w:pPr>
        <w:pStyle w:val="PolicyBodyTextBulletPoint"/>
        <w:spacing w:after="40"/>
        <w:jc w:val="both"/>
        <w:rPr>
          <w:rStyle w:val="PolicyUnformattedText"/>
          <w:sz w:val="19"/>
          <w:szCs w:val="19"/>
        </w:rPr>
      </w:pPr>
      <w:r w:rsidRPr="00FE7E0D">
        <w:rPr>
          <w:rStyle w:val="PolicyUnformattedText"/>
          <w:sz w:val="19"/>
          <w:szCs w:val="19"/>
        </w:rPr>
        <w:t xml:space="preserve">Your application will be dealt with as soon as practicable, and a response provided in any case, within 30 days after </w:t>
      </w:r>
      <w:r w:rsidR="00432C26" w:rsidRPr="00FE7E0D">
        <w:rPr>
          <w:rStyle w:val="PolicyUnformattedText"/>
          <w:sz w:val="19"/>
          <w:szCs w:val="19"/>
        </w:rPr>
        <w:t>the request becomes valid</w:t>
      </w:r>
      <w:r w:rsidRPr="00FE7E0D">
        <w:rPr>
          <w:rStyle w:val="PolicyUnformattedText"/>
          <w:sz w:val="19"/>
          <w:szCs w:val="19"/>
        </w:rPr>
        <w:t>,</w:t>
      </w:r>
      <w:r w:rsidR="001E33A6" w:rsidRPr="00FE7E0D">
        <w:rPr>
          <w:rStyle w:val="PolicyUnformattedText"/>
          <w:sz w:val="19"/>
          <w:szCs w:val="19"/>
        </w:rPr>
        <w:t xml:space="preserve"> or 45 days where consultation with third parties is required, </w:t>
      </w:r>
      <w:r w:rsidRPr="00FE7E0D">
        <w:rPr>
          <w:rStyle w:val="PolicyUnformattedText"/>
          <w:sz w:val="19"/>
          <w:szCs w:val="19"/>
        </w:rPr>
        <w:t xml:space="preserve">as provided for under the </w:t>
      </w:r>
      <w:r w:rsidR="001E33A6" w:rsidRPr="00FE7E0D">
        <w:rPr>
          <w:rStyle w:val="PolicyUnformattedText"/>
          <w:sz w:val="19"/>
          <w:szCs w:val="19"/>
        </w:rPr>
        <w:t>FOI Act.</w:t>
      </w:r>
    </w:p>
    <w:p w14:paraId="3080A3A2" w14:textId="121C3ABE" w:rsidR="00A633FC" w:rsidRPr="00FE7E0D" w:rsidRDefault="00A633FC" w:rsidP="00706431">
      <w:pPr>
        <w:pStyle w:val="PolicyBodyTextBulletPoint"/>
        <w:spacing w:after="40"/>
        <w:jc w:val="both"/>
        <w:rPr>
          <w:rStyle w:val="PolicyUnformattedText"/>
          <w:sz w:val="19"/>
          <w:szCs w:val="19"/>
        </w:rPr>
      </w:pPr>
      <w:r w:rsidRPr="00FE7E0D">
        <w:rPr>
          <w:rStyle w:val="PolicyUnformattedText"/>
          <w:sz w:val="19"/>
          <w:szCs w:val="19"/>
        </w:rPr>
        <w:t>Further i</w:t>
      </w:r>
      <w:r w:rsidR="001E33A6" w:rsidRPr="00FE7E0D">
        <w:rPr>
          <w:rStyle w:val="PolicyUnformattedText"/>
          <w:sz w:val="19"/>
          <w:szCs w:val="19"/>
        </w:rPr>
        <w:t>nformation can be obtained from Council’s</w:t>
      </w:r>
      <w:r w:rsidRPr="00FE7E0D">
        <w:rPr>
          <w:rStyle w:val="PolicyUnformattedText"/>
          <w:sz w:val="19"/>
          <w:szCs w:val="19"/>
        </w:rPr>
        <w:t xml:space="preserve"> </w:t>
      </w:r>
      <w:r w:rsidR="00432C26" w:rsidRPr="00FE7E0D">
        <w:rPr>
          <w:rStyle w:val="PolicyUnformattedText"/>
          <w:sz w:val="19"/>
          <w:szCs w:val="19"/>
        </w:rPr>
        <w:t>FOI Team</w:t>
      </w:r>
      <w:r w:rsidR="001E33A6" w:rsidRPr="00FE7E0D">
        <w:rPr>
          <w:rStyle w:val="PolicyUnformattedText"/>
          <w:sz w:val="19"/>
          <w:szCs w:val="19"/>
        </w:rPr>
        <w:t xml:space="preserve"> on 03 5755 0555</w:t>
      </w:r>
      <w:r w:rsidR="00116618" w:rsidRPr="00FE7E0D">
        <w:rPr>
          <w:rStyle w:val="PolicyUnformattedText"/>
          <w:sz w:val="19"/>
          <w:szCs w:val="19"/>
        </w:rPr>
        <w:t xml:space="preserve">, </w:t>
      </w:r>
      <w:r w:rsidR="00CA35B8" w:rsidRPr="00FE7E0D">
        <w:rPr>
          <w:rStyle w:val="PolicyUnformattedText"/>
          <w:sz w:val="19"/>
          <w:szCs w:val="19"/>
        </w:rPr>
        <w:t xml:space="preserve">by reviewing Council’s </w:t>
      </w:r>
      <w:r w:rsidR="00CA35B8" w:rsidRPr="00BA2C39">
        <w:rPr>
          <w:sz w:val="19"/>
          <w:szCs w:val="19"/>
        </w:rPr>
        <w:t>Part II S</w:t>
      </w:r>
      <w:r w:rsidR="00CA35B8" w:rsidRPr="00BA2C39">
        <w:rPr>
          <w:sz w:val="19"/>
          <w:szCs w:val="19"/>
        </w:rPr>
        <w:t>t</w:t>
      </w:r>
      <w:r w:rsidR="00CA35B8" w:rsidRPr="00BA2C39">
        <w:rPr>
          <w:sz w:val="19"/>
          <w:szCs w:val="19"/>
        </w:rPr>
        <w:t>atement</w:t>
      </w:r>
      <w:r w:rsidR="00CA35B8" w:rsidRPr="00FE7E0D">
        <w:rPr>
          <w:rStyle w:val="PolicyUnformattedText"/>
          <w:sz w:val="19"/>
          <w:szCs w:val="19"/>
        </w:rPr>
        <w:t xml:space="preserve"> available on Council’s website,</w:t>
      </w:r>
      <w:r w:rsidR="00122A7F" w:rsidRPr="00FE7E0D">
        <w:rPr>
          <w:rStyle w:val="PolicyUnformattedText"/>
          <w:sz w:val="19"/>
          <w:szCs w:val="19"/>
        </w:rPr>
        <w:t xml:space="preserve"> or from </w:t>
      </w:r>
      <w:r w:rsidR="001E33A6" w:rsidRPr="00FE7E0D">
        <w:rPr>
          <w:rStyle w:val="PolicyUnformattedText"/>
          <w:sz w:val="19"/>
          <w:szCs w:val="19"/>
        </w:rPr>
        <w:t xml:space="preserve">the Office of the Victorian Information Commissioner at:  </w:t>
      </w:r>
      <w:hyperlink r:id="rId19" w:history="1">
        <w:r w:rsidR="001E33A6" w:rsidRPr="00FE7E0D">
          <w:rPr>
            <w:rStyle w:val="Hyperlink"/>
            <w:color w:val="auto"/>
            <w:sz w:val="19"/>
            <w:szCs w:val="19"/>
          </w:rPr>
          <w:t>www.ovic.vic.gov.au</w:t>
        </w:r>
      </w:hyperlink>
      <w:r w:rsidR="001E33A6" w:rsidRPr="00FE7E0D">
        <w:rPr>
          <w:rStyle w:val="PolicyUnformattedText"/>
          <w:sz w:val="19"/>
          <w:szCs w:val="19"/>
        </w:rPr>
        <w:t xml:space="preserve">.  </w:t>
      </w:r>
    </w:p>
    <w:p w14:paraId="52125AB0" w14:textId="44FD8E3F" w:rsidR="00A633FC" w:rsidRPr="00FE7E0D" w:rsidRDefault="001E33A6" w:rsidP="00200E66">
      <w:pPr>
        <w:pStyle w:val="PolicyBodyText"/>
        <w:jc w:val="both"/>
        <w:rPr>
          <w:rStyle w:val="PolicyBold"/>
        </w:rPr>
      </w:pPr>
      <w:r w:rsidRPr="00FE7E0D">
        <w:rPr>
          <w:rStyle w:val="PolicyBold"/>
        </w:rPr>
        <w:t xml:space="preserve">Fees and Charges </w:t>
      </w:r>
      <w:r w:rsidR="00BA2C39">
        <w:rPr>
          <w:rStyle w:val="PolicyBold"/>
        </w:rPr>
        <w:t>2025/26</w:t>
      </w:r>
    </w:p>
    <w:p w14:paraId="252DEDCD" w14:textId="33907D8B" w:rsidR="00A633FC" w:rsidRPr="006F4B80" w:rsidRDefault="00A633FC" w:rsidP="00200E66">
      <w:pPr>
        <w:pStyle w:val="PolicyBodyTextBulletPoint"/>
        <w:spacing w:after="40"/>
        <w:ind w:left="357" w:hanging="357"/>
        <w:jc w:val="both"/>
        <w:rPr>
          <w:rStyle w:val="PolicyUnformattedText"/>
          <w:sz w:val="19"/>
          <w:szCs w:val="19"/>
        </w:rPr>
      </w:pPr>
      <w:r w:rsidRPr="006F4B80">
        <w:rPr>
          <w:rStyle w:val="PolicyUnformattedText"/>
          <w:sz w:val="19"/>
          <w:szCs w:val="19"/>
        </w:rPr>
        <w:t xml:space="preserve">Prescribed fees </w:t>
      </w:r>
      <w:r w:rsidR="00200E66" w:rsidRPr="006F4B80">
        <w:rPr>
          <w:rStyle w:val="PolicyUnformattedText"/>
          <w:sz w:val="19"/>
          <w:szCs w:val="19"/>
        </w:rPr>
        <w:t xml:space="preserve">for the </w:t>
      </w:r>
      <w:r w:rsidR="00BA2C39">
        <w:rPr>
          <w:rStyle w:val="PolicyUnformattedText"/>
          <w:sz w:val="19"/>
          <w:szCs w:val="19"/>
        </w:rPr>
        <w:t>2025/26</w:t>
      </w:r>
      <w:r w:rsidR="00200E66" w:rsidRPr="006F4B80">
        <w:rPr>
          <w:rStyle w:val="PolicyUnformattedText"/>
          <w:sz w:val="19"/>
          <w:szCs w:val="19"/>
        </w:rPr>
        <w:t xml:space="preserve"> financial year </w:t>
      </w:r>
      <w:r w:rsidRPr="006F4B80">
        <w:rPr>
          <w:rStyle w:val="PolicyUnformattedText"/>
          <w:sz w:val="19"/>
          <w:szCs w:val="19"/>
        </w:rPr>
        <w:t>include: Application fee - $</w:t>
      </w:r>
      <w:r w:rsidR="00BA2C39">
        <w:rPr>
          <w:rStyle w:val="PolicyUnformattedText"/>
          <w:sz w:val="19"/>
          <w:szCs w:val="19"/>
        </w:rPr>
        <w:t>33.60</w:t>
      </w:r>
      <w:r w:rsidRPr="006F4B80">
        <w:rPr>
          <w:rStyle w:val="PolicyUnformattedText"/>
          <w:sz w:val="19"/>
          <w:szCs w:val="19"/>
        </w:rPr>
        <w:t xml:space="preserve">, Search fee </w:t>
      </w:r>
      <w:r w:rsidR="0061051B" w:rsidRPr="006F4B80">
        <w:rPr>
          <w:rStyle w:val="PolicyUnformattedText"/>
          <w:sz w:val="19"/>
          <w:szCs w:val="19"/>
        </w:rPr>
        <w:t xml:space="preserve">(access charges) </w:t>
      </w:r>
      <w:r w:rsidRPr="006F4B80">
        <w:rPr>
          <w:rStyle w:val="PolicyUnformattedText"/>
          <w:sz w:val="19"/>
          <w:szCs w:val="19"/>
        </w:rPr>
        <w:t>- $</w:t>
      </w:r>
      <w:r w:rsidR="00BA2C39">
        <w:rPr>
          <w:rStyle w:val="PolicyUnformattedText"/>
          <w:sz w:val="19"/>
          <w:szCs w:val="19"/>
        </w:rPr>
        <w:t>25.215</w:t>
      </w:r>
      <w:r w:rsidRPr="006F4B80">
        <w:rPr>
          <w:rStyle w:val="PolicyUnformattedText"/>
          <w:sz w:val="19"/>
          <w:szCs w:val="19"/>
        </w:rPr>
        <w:t xml:space="preserve"> per hour or part thereof, Copying fees (black &amp; white) - $0.20 per A4 page</w:t>
      </w:r>
      <w:r w:rsidR="001E33A6" w:rsidRPr="006F4B80">
        <w:rPr>
          <w:rStyle w:val="PolicyUnformattedText"/>
          <w:sz w:val="19"/>
          <w:szCs w:val="19"/>
        </w:rPr>
        <w:t xml:space="preserve">.  Access other than photocopying will be charged at the reasonable costs incurred by Council in providing </w:t>
      </w:r>
      <w:r w:rsidR="00AE688D" w:rsidRPr="006F4B80">
        <w:rPr>
          <w:rStyle w:val="PolicyUnformattedText"/>
          <w:sz w:val="19"/>
          <w:szCs w:val="19"/>
        </w:rPr>
        <w:t>that access</w:t>
      </w:r>
      <w:r w:rsidR="001E33A6" w:rsidRPr="006F4B80">
        <w:rPr>
          <w:rStyle w:val="PolicyUnformattedText"/>
          <w:sz w:val="19"/>
          <w:szCs w:val="19"/>
        </w:rPr>
        <w:t xml:space="preserve">.  </w:t>
      </w:r>
      <w:r w:rsidRPr="006F4B80">
        <w:rPr>
          <w:rStyle w:val="PolicyUnformattedText"/>
          <w:sz w:val="19"/>
          <w:szCs w:val="19"/>
        </w:rPr>
        <w:t>Applications may also attract charges for supervising inspection of documents.</w:t>
      </w:r>
    </w:p>
    <w:p w14:paraId="6E089F78" w14:textId="77777777" w:rsidR="00A633FC" w:rsidRPr="006F4B80" w:rsidRDefault="00A633FC" w:rsidP="00200E66">
      <w:pPr>
        <w:pStyle w:val="PolicyBodyTextBulletPoint"/>
        <w:spacing w:after="40"/>
        <w:jc w:val="both"/>
        <w:rPr>
          <w:rStyle w:val="PolicyUnformattedText"/>
          <w:sz w:val="19"/>
          <w:szCs w:val="19"/>
        </w:rPr>
      </w:pPr>
      <w:r w:rsidRPr="006F4B80">
        <w:rPr>
          <w:rStyle w:val="PolicyUnformattedText"/>
          <w:sz w:val="19"/>
          <w:szCs w:val="19"/>
        </w:rPr>
        <w:t>An application fee may be waived or reduced if payment of the fee would cause hardship to the applicant</w:t>
      </w:r>
      <w:r w:rsidR="00AE688D" w:rsidRPr="006F4B80">
        <w:rPr>
          <w:rStyle w:val="PolicyUnformattedText"/>
          <w:sz w:val="19"/>
          <w:szCs w:val="19"/>
        </w:rPr>
        <w:t xml:space="preserve"> (s17)</w:t>
      </w:r>
      <w:r w:rsidRPr="006F4B80">
        <w:rPr>
          <w:rStyle w:val="PolicyUnformattedText"/>
          <w:sz w:val="19"/>
          <w:szCs w:val="19"/>
        </w:rPr>
        <w:t xml:space="preserve">. </w:t>
      </w:r>
    </w:p>
    <w:p w14:paraId="5BDAC22B" w14:textId="1DBFF765" w:rsidR="00A633FC" w:rsidRPr="006F4B80" w:rsidRDefault="007523FC" w:rsidP="00200E66">
      <w:pPr>
        <w:pStyle w:val="PolicyBodyTextBulletPoint"/>
        <w:jc w:val="both"/>
        <w:rPr>
          <w:rStyle w:val="PolicyUnformattedText"/>
          <w:sz w:val="19"/>
          <w:szCs w:val="19"/>
        </w:rPr>
      </w:pPr>
      <w:r w:rsidRPr="006F4B80">
        <w:rPr>
          <w:rStyle w:val="PolicyUnformattedText"/>
          <w:sz w:val="19"/>
          <w:szCs w:val="19"/>
        </w:rPr>
        <w:t>Access c</w:t>
      </w:r>
      <w:r w:rsidR="00A633FC" w:rsidRPr="006F4B80">
        <w:rPr>
          <w:rStyle w:val="PolicyUnformattedText"/>
          <w:sz w:val="19"/>
          <w:szCs w:val="19"/>
        </w:rPr>
        <w:t xml:space="preserve">harges may </w:t>
      </w:r>
      <w:r w:rsidRPr="006F4B80">
        <w:rPr>
          <w:rStyle w:val="PolicyUnformattedText"/>
          <w:sz w:val="19"/>
          <w:szCs w:val="19"/>
        </w:rPr>
        <w:t xml:space="preserve">only </w:t>
      </w:r>
      <w:r w:rsidR="00A633FC" w:rsidRPr="006F4B80">
        <w:rPr>
          <w:rStyle w:val="PolicyUnformattedText"/>
          <w:sz w:val="19"/>
          <w:szCs w:val="19"/>
        </w:rPr>
        <w:t xml:space="preserve">be waived if the applicant is </w:t>
      </w:r>
      <w:r w:rsidR="0061051B" w:rsidRPr="006F4B80">
        <w:rPr>
          <w:rStyle w:val="PolicyUnformattedText"/>
          <w:sz w:val="19"/>
          <w:szCs w:val="19"/>
        </w:rPr>
        <w:t>impecunious,</w:t>
      </w:r>
      <w:r w:rsidR="00A633FC" w:rsidRPr="006F4B80">
        <w:rPr>
          <w:rStyle w:val="PolicyUnformattedText"/>
          <w:sz w:val="19"/>
          <w:szCs w:val="19"/>
        </w:rPr>
        <w:t xml:space="preserve"> and the request is for access to document(s) containing information relating to the applicant's personal affairs</w:t>
      </w:r>
      <w:r w:rsidR="00AE688D" w:rsidRPr="006F4B80">
        <w:rPr>
          <w:rStyle w:val="PolicyUnformattedText"/>
          <w:sz w:val="19"/>
          <w:szCs w:val="19"/>
        </w:rPr>
        <w:t xml:space="preserve"> (s22</w:t>
      </w:r>
      <w:r w:rsidR="00A633FC" w:rsidRPr="006F4B80">
        <w:rPr>
          <w:rStyle w:val="PolicyUnformattedText"/>
          <w:sz w:val="19"/>
          <w:szCs w:val="19"/>
        </w:rPr>
        <w:t>).</w:t>
      </w:r>
    </w:p>
    <w:p w14:paraId="7257C3F5" w14:textId="77777777" w:rsidR="0075357B" w:rsidRPr="00CC63F8" w:rsidRDefault="0075357B" w:rsidP="00200E66">
      <w:pPr>
        <w:pStyle w:val="PolicyBodyText"/>
        <w:jc w:val="both"/>
        <w:rPr>
          <w:rStyle w:val="PolicyBold"/>
        </w:rPr>
      </w:pPr>
      <w:r w:rsidRPr="00CC63F8">
        <w:rPr>
          <w:rStyle w:val="PolicyBold"/>
        </w:rPr>
        <w:t xml:space="preserve">In accordance with the </w:t>
      </w:r>
      <w:r w:rsidRPr="00CC63F8">
        <w:rPr>
          <w:rStyle w:val="PolicyBold"/>
          <w:i/>
        </w:rPr>
        <w:t>Freedom of Information Act 1982</w:t>
      </w:r>
      <w:r w:rsidR="00CC63F8" w:rsidRPr="00CC63F8">
        <w:rPr>
          <w:rStyle w:val="PolicyBold"/>
          <w:i/>
        </w:rPr>
        <w:t xml:space="preserve"> [Vic]</w:t>
      </w:r>
      <w:r w:rsidRPr="00CC63F8">
        <w:rPr>
          <w:rStyle w:val="PolicyBold"/>
        </w:rPr>
        <w:t>, please be aware that exemptions may apply to the following types of documents:</w:t>
      </w:r>
    </w:p>
    <w:p w14:paraId="2C059421"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s</w:t>
      </w:r>
      <w:r w:rsidRPr="006F4B80">
        <w:rPr>
          <w:rStyle w:val="PolicyItalic"/>
          <w:i w:val="0"/>
          <w:sz w:val="19"/>
          <w:szCs w:val="19"/>
        </w:rPr>
        <w:t xml:space="preserve">28 - </w:t>
      </w:r>
      <w:r w:rsidR="0075357B" w:rsidRPr="006F4B80">
        <w:rPr>
          <w:rStyle w:val="PolicyItalic"/>
          <w:i w:val="0"/>
          <w:sz w:val="19"/>
          <w:szCs w:val="19"/>
        </w:rPr>
        <w:t>Cabinet documents</w:t>
      </w:r>
    </w:p>
    <w:p w14:paraId="6D106EDB"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s29 - </w:t>
      </w:r>
      <w:r w:rsidR="0075357B" w:rsidRPr="006F4B80">
        <w:rPr>
          <w:rStyle w:val="PolicyItalic"/>
          <w:i w:val="0"/>
          <w:sz w:val="19"/>
          <w:szCs w:val="19"/>
        </w:rPr>
        <w:t>Documents containing matter communicated by any other State</w:t>
      </w:r>
    </w:p>
    <w:p w14:paraId="2A79C298"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s29A - </w:t>
      </w:r>
      <w:r w:rsidR="0075357B" w:rsidRPr="006F4B80">
        <w:rPr>
          <w:rStyle w:val="PolicyItalic"/>
          <w:i w:val="0"/>
          <w:sz w:val="19"/>
          <w:szCs w:val="19"/>
        </w:rPr>
        <w:t>Documents affecting national security, defence or international relations</w:t>
      </w:r>
    </w:p>
    <w:p w14:paraId="1C2AFE96"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s29B - </w:t>
      </w:r>
      <w:r w:rsidR="0075357B" w:rsidRPr="006F4B80">
        <w:rPr>
          <w:rStyle w:val="PolicyItalic"/>
          <w:i w:val="0"/>
          <w:sz w:val="19"/>
          <w:szCs w:val="19"/>
        </w:rPr>
        <w:t>Documents of Court Services Victoria</w:t>
      </w:r>
    </w:p>
    <w:p w14:paraId="38759144"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s30 - </w:t>
      </w:r>
      <w:r w:rsidR="0075357B" w:rsidRPr="006F4B80">
        <w:rPr>
          <w:rStyle w:val="PolicyItalic"/>
          <w:i w:val="0"/>
          <w:sz w:val="19"/>
          <w:szCs w:val="19"/>
        </w:rPr>
        <w:t>Internal working documents</w:t>
      </w:r>
    </w:p>
    <w:p w14:paraId="1152B034"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s31 - </w:t>
      </w:r>
      <w:r w:rsidR="0075357B" w:rsidRPr="006F4B80">
        <w:rPr>
          <w:rStyle w:val="PolicyItalic"/>
          <w:i w:val="0"/>
          <w:sz w:val="19"/>
          <w:szCs w:val="19"/>
        </w:rPr>
        <w:t>Law enforcement documents</w:t>
      </w:r>
    </w:p>
    <w:p w14:paraId="2C3E6DD8"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s31A - </w:t>
      </w:r>
      <w:r w:rsidR="0075357B" w:rsidRPr="006F4B80">
        <w:rPr>
          <w:rStyle w:val="PolicyItalic"/>
          <w:i w:val="0"/>
          <w:sz w:val="19"/>
          <w:szCs w:val="19"/>
        </w:rPr>
        <w:t>Documents relating to IBAC (Independent Broad-based Anti-corruption Commission)</w:t>
      </w:r>
    </w:p>
    <w:p w14:paraId="7208BEB9"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s32 - </w:t>
      </w:r>
      <w:r w:rsidR="0075357B" w:rsidRPr="006F4B80">
        <w:rPr>
          <w:rStyle w:val="PolicyItalic"/>
          <w:i w:val="0"/>
          <w:sz w:val="19"/>
          <w:szCs w:val="19"/>
        </w:rPr>
        <w:t>Documents affecting legal proceedings</w:t>
      </w:r>
    </w:p>
    <w:p w14:paraId="5489B571"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s33 - </w:t>
      </w:r>
      <w:r w:rsidR="0075357B" w:rsidRPr="006F4B80">
        <w:rPr>
          <w:rStyle w:val="PolicyItalic"/>
          <w:i w:val="0"/>
          <w:sz w:val="19"/>
          <w:szCs w:val="19"/>
        </w:rPr>
        <w:t>Document affecting personal privacy*</w:t>
      </w:r>
    </w:p>
    <w:p w14:paraId="4202A22B" w14:textId="77777777" w:rsidR="0075357B" w:rsidRPr="006F4B80" w:rsidRDefault="0075357B" w:rsidP="00200E66">
      <w:pPr>
        <w:pStyle w:val="PolicyBodyTextBulletPoint"/>
        <w:numPr>
          <w:ilvl w:val="0"/>
          <w:numId w:val="0"/>
        </w:numPr>
        <w:spacing w:after="40"/>
        <w:ind w:left="360"/>
        <w:jc w:val="both"/>
        <w:rPr>
          <w:rStyle w:val="PolicyItalic"/>
          <w:sz w:val="19"/>
          <w:szCs w:val="19"/>
        </w:rPr>
      </w:pPr>
      <w:r w:rsidRPr="006F4B80">
        <w:rPr>
          <w:rStyle w:val="PolicyItalic"/>
          <w:sz w:val="19"/>
          <w:szCs w:val="19"/>
        </w:rPr>
        <w:t>Where information relating to the personal affairs of any person includes information—</w:t>
      </w:r>
    </w:p>
    <w:p w14:paraId="7A141798" w14:textId="77777777" w:rsidR="0075357B" w:rsidRPr="006F4B80" w:rsidRDefault="0075357B" w:rsidP="00200E66">
      <w:pPr>
        <w:pStyle w:val="PolicyBodyTextBulletPoint"/>
        <w:numPr>
          <w:ilvl w:val="0"/>
          <w:numId w:val="0"/>
        </w:numPr>
        <w:spacing w:after="40"/>
        <w:ind w:left="360"/>
        <w:jc w:val="both"/>
        <w:rPr>
          <w:rStyle w:val="PolicyItalic"/>
          <w:sz w:val="19"/>
          <w:szCs w:val="19"/>
        </w:rPr>
      </w:pPr>
      <w:r w:rsidRPr="006F4B80">
        <w:rPr>
          <w:rStyle w:val="PolicyItalic"/>
          <w:sz w:val="19"/>
          <w:szCs w:val="19"/>
        </w:rPr>
        <w:t>(a) that identifies any person or discloses their address or location; or</w:t>
      </w:r>
    </w:p>
    <w:p w14:paraId="6FDA2976" w14:textId="77777777" w:rsidR="0075357B" w:rsidRPr="006F4B80" w:rsidRDefault="0075357B" w:rsidP="00200E66">
      <w:pPr>
        <w:pStyle w:val="PolicyBodyTextBulletPoint"/>
        <w:numPr>
          <w:ilvl w:val="0"/>
          <w:numId w:val="0"/>
        </w:numPr>
        <w:spacing w:after="40"/>
        <w:ind w:left="360"/>
        <w:jc w:val="both"/>
        <w:rPr>
          <w:rStyle w:val="PolicyItalic"/>
          <w:sz w:val="19"/>
          <w:szCs w:val="19"/>
        </w:rPr>
      </w:pPr>
      <w:r w:rsidRPr="006F4B80">
        <w:rPr>
          <w:rStyle w:val="PolicyItalic"/>
          <w:sz w:val="19"/>
          <w:szCs w:val="19"/>
        </w:rPr>
        <w:t>(b) from which any person's identity, address or location can reasonably be determined.</w:t>
      </w:r>
    </w:p>
    <w:p w14:paraId="1F758ED4"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s34 - </w:t>
      </w:r>
      <w:r w:rsidR="0075357B" w:rsidRPr="006F4B80">
        <w:rPr>
          <w:rStyle w:val="PolicyItalic"/>
          <w:i w:val="0"/>
          <w:sz w:val="19"/>
          <w:szCs w:val="19"/>
        </w:rPr>
        <w:t>Documents relating to trade secrets*</w:t>
      </w:r>
    </w:p>
    <w:p w14:paraId="7BF51156"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s35 - </w:t>
      </w:r>
      <w:r w:rsidR="0075357B" w:rsidRPr="006F4B80">
        <w:rPr>
          <w:rStyle w:val="PolicyItalic"/>
          <w:i w:val="0"/>
          <w:sz w:val="19"/>
          <w:szCs w:val="19"/>
        </w:rPr>
        <w:t>Documents containing material obtained in confidence*</w:t>
      </w:r>
    </w:p>
    <w:p w14:paraId="03A70489"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s36 - </w:t>
      </w:r>
      <w:r w:rsidR="0075357B" w:rsidRPr="006F4B80">
        <w:rPr>
          <w:rStyle w:val="PolicyItalic"/>
          <w:i w:val="0"/>
          <w:sz w:val="19"/>
          <w:szCs w:val="19"/>
        </w:rPr>
        <w:t>Disclosure contrary to public interest</w:t>
      </w:r>
    </w:p>
    <w:p w14:paraId="3965ABA6"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s37 - </w:t>
      </w:r>
      <w:r w:rsidR="0075357B" w:rsidRPr="006F4B80">
        <w:rPr>
          <w:rStyle w:val="PolicyItalic"/>
          <w:i w:val="0"/>
          <w:sz w:val="19"/>
          <w:szCs w:val="19"/>
        </w:rPr>
        <w:t>Certain documents arising out of companies and securities legislation</w:t>
      </w:r>
    </w:p>
    <w:p w14:paraId="0C76DBC5" w14:textId="77777777" w:rsidR="0075357B"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s38 - </w:t>
      </w:r>
      <w:r w:rsidR="0075357B" w:rsidRPr="006F4B80">
        <w:rPr>
          <w:rStyle w:val="PolicyItalic"/>
          <w:i w:val="0"/>
          <w:sz w:val="19"/>
          <w:szCs w:val="19"/>
        </w:rPr>
        <w:t>Documents to which secrecy provisions of enactments apply</w:t>
      </w:r>
    </w:p>
    <w:p w14:paraId="46D9CD96" w14:textId="77777777" w:rsidR="002608E6" w:rsidRPr="006F4B80" w:rsidRDefault="00CC63F8" w:rsidP="00200E66">
      <w:pPr>
        <w:pStyle w:val="PolicyBodyTextBulletPoint"/>
        <w:spacing w:after="40"/>
        <w:jc w:val="both"/>
        <w:rPr>
          <w:rStyle w:val="PolicyItalic"/>
          <w:i w:val="0"/>
          <w:sz w:val="19"/>
          <w:szCs w:val="19"/>
        </w:rPr>
      </w:pPr>
      <w:r w:rsidRPr="006F4B80">
        <w:rPr>
          <w:rStyle w:val="PolicyUnformattedText"/>
          <w:sz w:val="19"/>
          <w:szCs w:val="19"/>
        </w:rPr>
        <w:t xml:space="preserve">s38A - </w:t>
      </w:r>
      <w:r w:rsidR="0075357B" w:rsidRPr="006F4B80">
        <w:rPr>
          <w:rStyle w:val="PolicyItalic"/>
          <w:i w:val="0"/>
          <w:sz w:val="19"/>
          <w:szCs w:val="19"/>
        </w:rPr>
        <w:t>Council documents</w:t>
      </w:r>
    </w:p>
    <w:p w14:paraId="1712586C" w14:textId="49BE075F" w:rsidR="0042190C" w:rsidRPr="0007236A" w:rsidRDefault="00CC63F8" w:rsidP="00200E66">
      <w:pPr>
        <w:pStyle w:val="PolicyBodyText"/>
        <w:spacing w:after="40"/>
        <w:jc w:val="both"/>
        <w:rPr>
          <w:rStyle w:val="PolicyItalic"/>
          <w:sz w:val="18"/>
          <w:szCs w:val="18"/>
        </w:rPr>
      </w:pPr>
      <w:r w:rsidRPr="00A5707F">
        <w:rPr>
          <w:rStyle w:val="PolicyItalic"/>
          <w:sz w:val="18"/>
          <w:szCs w:val="18"/>
        </w:rPr>
        <w:t xml:space="preserve">* </w:t>
      </w:r>
      <w:r w:rsidRPr="0007236A">
        <w:rPr>
          <w:rStyle w:val="PolicyItalic"/>
          <w:sz w:val="18"/>
          <w:szCs w:val="18"/>
        </w:rPr>
        <w:t>Council is required to consult with third parties where documents contain these types of exemption categories</w:t>
      </w:r>
    </w:p>
    <w:p w14:paraId="61866DB7" w14:textId="77777777" w:rsidR="006F4B80" w:rsidRDefault="006F4B80">
      <w:pPr>
        <w:rPr>
          <w:rStyle w:val="PolicyItalic"/>
          <w:b/>
          <w:bCs/>
          <w:i w:val="0"/>
          <w:iCs/>
          <w:szCs w:val="21"/>
        </w:rPr>
      </w:pPr>
      <w:r>
        <w:rPr>
          <w:rStyle w:val="PolicyItalic"/>
          <w:b/>
          <w:bCs/>
          <w:i w:val="0"/>
          <w:iCs/>
          <w:szCs w:val="21"/>
        </w:rPr>
        <w:br w:type="page"/>
      </w:r>
    </w:p>
    <w:p w14:paraId="2C722EC4" w14:textId="761D6A5D" w:rsidR="0042190C" w:rsidRPr="0007236A" w:rsidRDefault="0042190C" w:rsidP="006F4B80">
      <w:pPr>
        <w:pStyle w:val="PolicyBodyText"/>
        <w:jc w:val="both"/>
        <w:rPr>
          <w:rStyle w:val="PolicyItalic"/>
          <w:b/>
          <w:bCs/>
          <w:i w:val="0"/>
          <w:iCs/>
          <w:szCs w:val="21"/>
        </w:rPr>
      </w:pPr>
      <w:r w:rsidRPr="0007236A">
        <w:rPr>
          <w:rStyle w:val="PolicyItalic"/>
          <w:b/>
          <w:bCs/>
          <w:i w:val="0"/>
          <w:iCs/>
          <w:szCs w:val="21"/>
        </w:rPr>
        <w:lastRenderedPageBreak/>
        <w:t>Types of Documents held by Council</w:t>
      </w:r>
    </w:p>
    <w:p w14:paraId="4EE0776C" w14:textId="3C5DC3FD" w:rsidR="0042190C" w:rsidRPr="006F4B80" w:rsidRDefault="0042190C" w:rsidP="00E95B7F">
      <w:pPr>
        <w:jc w:val="both"/>
        <w:rPr>
          <w:rStyle w:val="PolicyItalic"/>
          <w:i w:val="0"/>
          <w:iCs/>
          <w:sz w:val="19"/>
          <w:szCs w:val="19"/>
        </w:rPr>
      </w:pPr>
      <w:r w:rsidRPr="006F4B80">
        <w:rPr>
          <w:rStyle w:val="PolicyItalic"/>
          <w:i w:val="0"/>
          <w:iCs/>
          <w:sz w:val="19"/>
          <w:szCs w:val="19"/>
        </w:rPr>
        <w:t>Given the extensive number of functions performed and services provided by Council, there is a large range of</w:t>
      </w:r>
      <w:r w:rsidR="00E95B7F" w:rsidRPr="006F4B80">
        <w:rPr>
          <w:rStyle w:val="PolicyItalic"/>
          <w:i w:val="0"/>
          <w:iCs/>
          <w:sz w:val="19"/>
          <w:szCs w:val="19"/>
        </w:rPr>
        <w:t xml:space="preserve"> d</w:t>
      </w:r>
      <w:r w:rsidRPr="006F4B80">
        <w:rPr>
          <w:rStyle w:val="PolicyItalic"/>
          <w:i w:val="0"/>
          <w:iCs/>
          <w:sz w:val="19"/>
          <w:szCs w:val="19"/>
        </w:rPr>
        <w:t>ocuments that are possessed or controlled by Council. This includes both hard copy documents (held at Council or offsite) as well as electronic documents. The categories of documents held by Council include but are not limited to:</w:t>
      </w:r>
    </w:p>
    <w:p w14:paraId="14524BB8" w14:textId="233EF0D4"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Agendas and minutes/notes of meetings</w:t>
      </w:r>
    </w:p>
    <w:p w14:paraId="342F9162" w14:textId="1A3EB88D"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Animal management and pet registration records</w:t>
      </w:r>
    </w:p>
    <w:p w14:paraId="1FE937A4" w14:textId="3CA3162A"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Annual and financial reports</w:t>
      </w:r>
    </w:p>
    <w:p w14:paraId="51085CA7" w14:textId="4ABED65E"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Asset maintenance and asset protection records</w:t>
      </w:r>
    </w:p>
    <w:p w14:paraId="48D756D9" w14:textId="22BD2D20"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Building and planning permits and associated documents including plans</w:t>
      </w:r>
    </w:p>
    <w:p w14:paraId="082B970E" w14:textId="4E8EEDE8"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Building enforcement documents</w:t>
      </w:r>
    </w:p>
    <w:p w14:paraId="0B4EADDC" w14:textId="34CE5BF9"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Capital works and engineering records</w:t>
      </w:r>
    </w:p>
    <w:p w14:paraId="6470861E" w14:textId="080F0095"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Correspondence (general and Councillor)</w:t>
      </w:r>
    </w:p>
    <w:p w14:paraId="4BD62BC0" w14:textId="04F0EA7E"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Council resolutions</w:t>
      </w:r>
    </w:p>
    <w:p w14:paraId="72595271" w14:textId="49202DD6"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Disclosures of conflict of interests</w:t>
      </w:r>
    </w:p>
    <w:p w14:paraId="67BCB641" w14:textId="11E1215A"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Documents submitted by third parties</w:t>
      </w:r>
    </w:p>
    <w:p w14:paraId="4DA8C988" w14:textId="1F779AE7"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Emergency management records</w:t>
      </w:r>
    </w:p>
    <w:p w14:paraId="5F485227" w14:textId="033E31D5"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 xml:space="preserve">Grant applications and materials </w:t>
      </w:r>
    </w:p>
    <w:p w14:paraId="403BB2BD" w14:textId="45E40F67" w:rsidR="005957E2"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Internal administration documents relating to staff management and the operation of Council, organisational and staffing records, financial and resource management records, audit records and internal operating procedures</w:t>
      </w:r>
    </w:p>
    <w:p w14:paraId="2B2EE351" w14:textId="02315344"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 xml:space="preserve">Legal documents including Local Laws, contracts, leases, agreements, licences, instruments of Delegation, instruments of appointment and authorisations and legal advice </w:t>
      </w:r>
    </w:p>
    <w:p w14:paraId="40D35432" w14:textId="728C761C"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Local Laws permit application and permits issued</w:t>
      </w:r>
    </w:p>
    <w:p w14:paraId="0651DDBB" w14:textId="22E025DA"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 xml:space="preserve">Maintenance records of Council properties, open spaces, amenities and facilities </w:t>
      </w:r>
    </w:p>
    <w:p w14:paraId="0DB40110" w14:textId="19FCD6FF"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Maternal and child health records, including immunisation records</w:t>
      </w:r>
    </w:p>
    <w:p w14:paraId="4D998A25" w14:textId="0D739374"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Media releases and general advertising</w:t>
      </w:r>
    </w:p>
    <w:p w14:paraId="16558449" w14:textId="1CEDE434"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Memorandums of Understanding and Service Agreements</w:t>
      </w:r>
    </w:p>
    <w:p w14:paraId="69C0AC00" w14:textId="7EE3ADAD"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Officer recommendations</w:t>
      </w:r>
    </w:p>
    <w:p w14:paraId="73F497E5" w14:textId="660DDDEC"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Policies, guidelines, strategies and plans, including their development and</w:t>
      </w:r>
      <w:r w:rsidR="005957E2" w:rsidRPr="006F4B80">
        <w:rPr>
          <w:rStyle w:val="PolicyItalic"/>
          <w:rFonts w:cs="Lao UI"/>
          <w:i w:val="0"/>
          <w:iCs/>
          <w:sz w:val="19"/>
          <w:szCs w:val="19"/>
        </w:rPr>
        <w:t xml:space="preserve"> </w:t>
      </w:r>
      <w:r w:rsidRPr="006F4B80">
        <w:rPr>
          <w:rStyle w:val="PolicyItalic"/>
          <w:rFonts w:cs="Lao UI"/>
          <w:i w:val="0"/>
          <w:iCs/>
          <w:sz w:val="19"/>
          <w:szCs w:val="19"/>
        </w:rPr>
        <w:t>implementation</w:t>
      </w:r>
    </w:p>
    <w:p w14:paraId="097411B9" w14:textId="048C4010"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Public and stakeholder consultation processes and outcomes</w:t>
      </w:r>
    </w:p>
    <w:p w14:paraId="44D89E7A" w14:textId="2B7DA9E5"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Records of land transfers, subdivisions and the history of use of land</w:t>
      </w:r>
    </w:p>
    <w:p w14:paraId="454497F8" w14:textId="03E8C850"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Records of the administration and enforcement of legislation and local laws</w:t>
      </w:r>
    </w:p>
    <w:p w14:paraId="7386E347" w14:textId="1F5F8677"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Records of work associated with public events and cultural programs</w:t>
      </w:r>
    </w:p>
    <w:p w14:paraId="18CA00FF" w14:textId="2C191236"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Reports prepared by external consultants</w:t>
      </w:r>
    </w:p>
    <w:p w14:paraId="28417A08" w14:textId="1F58CDF0"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Requests for information under the Freedom of Information Act 1982 and files</w:t>
      </w:r>
      <w:r w:rsidR="005957E2" w:rsidRPr="006F4B80">
        <w:rPr>
          <w:rStyle w:val="PolicyItalic"/>
          <w:rFonts w:cs="Lao UI"/>
          <w:i w:val="0"/>
          <w:iCs/>
          <w:sz w:val="19"/>
          <w:szCs w:val="19"/>
        </w:rPr>
        <w:t xml:space="preserve"> </w:t>
      </w:r>
      <w:r w:rsidRPr="006F4B80">
        <w:rPr>
          <w:rStyle w:val="PolicyItalic"/>
          <w:rFonts w:cs="Lao UI"/>
          <w:i w:val="0"/>
          <w:iCs/>
          <w:sz w:val="19"/>
          <w:szCs w:val="19"/>
        </w:rPr>
        <w:t>and papers relevant to the consideration of those requests</w:t>
      </w:r>
    </w:p>
    <w:p w14:paraId="72F34438" w14:textId="59129923"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Risk management assessments</w:t>
      </w:r>
    </w:p>
    <w:p w14:paraId="798D04D6" w14:textId="568F0E15"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Standard operating procedures</w:t>
      </w:r>
    </w:p>
    <w:p w14:paraId="31FF868C" w14:textId="4BB34205" w:rsidR="0042190C"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Tender evaluations</w:t>
      </w:r>
    </w:p>
    <w:p w14:paraId="429B6832" w14:textId="77777777" w:rsidR="00E95B7F" w:rsidRPr="006F4B80" w:rsidRDefault="0042190C" w:rsidP="00E95B7F">
      <w:pPr>
        <w:pStyle w:val="ListParagraph"/>
        <w:numPr>
          <w:ilvl w:val="0"/>
          <w:numId w:val="30"/>
        </w:numPr>
        <w:jc w:val="both"/>
        <w:rPr>
          <w:rStyle w:val="PolicyItalic"/>
          <w:rFonts w:cs="Lao UI"/>
          <w:i w:val="0"/>
          <w:iCs/>
          <w:sz w:val="19"/>
          <w:szCs w:val="19"/>
        </w:rPr>
      </w:pPr>
      <w:r w:rsidRPr="006F4B80">
        <w:rPr>
          <w:rStyle w:val="PolicyItalic"/>
          <w:rFonts w:cs="Lao UI"/>
          <w:i w:val="0"/>
          <w:iCs/>
          <w:sz w:val="19"/>
          <w:szCs w:val="19"/>
        </w:rPr>
        <w:t>Training material</w:t>
      </w:r>
    </w:p>
    <w:p w14:paraId="2B57289E" w14:textId="73709F47" w:rsidR="00CC63F8" w:rsidRPr="006F4B80" w:rsidRDefault="00E95B7F" w:rsidP="00E95B7F">
      <w:pPr>
        <w:pStyle w:val="ListParagraph"/>
        <w:numPr>
          <w:ilvl w:val="0"/>
          <w:numId w:val="30"/>
        </w:numPr>
        <w:jc w:val="both"/>
        <w:rPr>
          <w:rStyle w:val="PolicyItalic"/>
          <w:rFonts w:cs="Lao UI"/>
          <w:i w:val="0"/>
          <w:iCs/>
          <w:sz w:val="19"/>
          <w:szCs w:val="19"/>
        </w:rPr>
      </w:pPr>
      <w:r w:rsidRPr="006F4B80">
        <w:rPr>
          <w:rFonts w:ascii="Lao UI" w:hAnsi="Lao UI" w:cs="Lao UI"/>
          <w:iCs/>
          <w:sz w:val="19"/>
          <w:szCs w:val="19"/>
        </w:rPr>
        <w:t>Written and verbal complaints received and records of any subsequent investigation</w:t>
      </w:r>
      <w:r w:rsidRPr="006F4B80">
        <w:rPr>
          <w:rFonts w:ascii="Lao UI" w:hAnsi="Lao UI" w:cs="Lao UI"/>
          <w:i/>
          <w:sz w:val="19"/>
          <w:szCs w:val="19"/>
        </w:rPr>
        <w:t xml:space="preserve"> </w:t>
      </w:r>
    </w:p>
    <w:sectPr w:rsidR="00CC63F8" w:rsidRPr="006F4B80" w:rsidSect="007C2D74">
      <w:footerReference w:type="default" r:id="rId20"/>
      <w:type w:val="continuous"/>
      <w:pgSz w:w="11906" w:h="16838" w:code="9"/>
      <w:pgMar w:top="709" w:right="709" w:bottom="567" w:left="709" w:header="28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25B7F" w14:textId="77777777" w:rsidR="0078475C" w:rsidRDefault="0078475C" w:rsidP="00B053B0">
      <w:r>
        <w:separator/>
      </w:r>
    </w:p>
  </w:endnote>
  <w:endnote w:type="continuationSeparator" w:id="0">
    <w:p w14:paraId="4BCA64D6" w14:textId="77777777" w:rsidR="0078475C" w:rsidRDefault="0078475C" w:rsidP="00B0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charset w:val="00"/>
    <w:family w:val="swiss"/>
    <w:pitch w:val="variable"/>
    <w:sig w:usb0="82000003" w:usb1="00000000" w:usb2="00000000" w:usb3="00000000" w:csb0="00000001" w:csb1="00000000"/>
  </w:font>
  <w:font w:name="Myriad Pro Light">
    <w:altName w:val="Segoe UI Light"/>
    <w:panose1 w:val="020B04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81CE" w14:textId="7E419D8A" w:rsidR="0075357B" w:rsidRPr="0075357B" w:rsidRDefault="00CE2DAF" w:rsidP="00CE2DAF">
    <w:pPr>
      <w:pStyle w:val="PolicyBodyText"/>
      <w:tabs>
        <w:tab w:val="right" w:pos="9026"/>
      </w:tabs>
      <w:spacing w:before="60" w:after="0"/>
      <w:rPr>
        <w:sz w:val="18"/>
      </w:rPr>
    </w:pPr>
    <w:r>
      <w:rPr>
        <w:sz w:val="18"/>
      </w:rPr>
      <w:t xml:space="preserve">Freedom of Information Application Form </w:t>
    </w:r>
    <w:r w:rsidR="00283BCF">
      <w:rPr>
        <w:sz w:val="18"/>
      </w:rPr>
      <w:t xml:space="preserve">– </w:t>
    </w:r>
    <w:r w:rsidR="00D83CFA">
      <w:rPr>
        <w:sz w:val="18"/>
      </w:rPr>
      <w:t xml:space="preserve">Financial Year </w:t>
    </w:r>
    <w:r w:rsidR="00F66FCE">
      <w:rPr>
        <w:sz w:val="18"/>
      </w:rPr>
      <w:t>2025/26</w:t>
    </w:r>
    <w:r>
      <w:rPr>
        <w:sz w:val="18"/>
      </w:rPr>
      <w:tab/>
    </w:r>
    <w:r w:rsidR="0075357B" w:rsidRPr="0075357B">
      <w:rPr>
        <w:sz w:val="18"/>
      </w:rPr>
      <w:t xml:space="preserve">Page </w:t>
    </w:r>
    <w:r w:rsidR="0075357B" w:rsidRPr="0075357B">
      <w:rPr>
        <w:sz w:val="18"/>
      </w:rPr>
      <w:fldChar w:fldCharType="begin"/>
    </w:r>
    <w:r w:rsidR="0075357B" w:rsidRPr="0075357B">
      <w:rPr>
        <w:sz w:val="18"/>
      </w:rPr>
      <w:instrText xml:space="preserve"> PAGE   \* MERGEFORMAT </w:instrText>
    </w:r>
    <w:r w:rsidR="0075357B" w:rsidRPr="0075357B">
      <w:rPr>
        <w:sz w:val="18"/>
      </w:rPr>
      <w:fldChar w:fldCharType="separate"/>
    </w:r>
    <w:r w:rsidR="002B7D6A">
      <w:rPr>
        <w:noProof/>
        <w:sz w:val="18"/>
      </w:rPr>
      <w:t>1</w:t>
    </w:r>
    <w:r w:rsidR="0075357B" w:rsidRPr="0075357B">
      <w:rPr>
        <w:sz w:val="18"/>
      </w:rPr>
      <w:fldChar w:fldCharType="end"/>
    </w:r>
    <w:r w:rsidR="0075357B" w:rsidRPr="0075357B">
      <w:rPr>
        <w:sz w:val="18"/>
      </w:rPr>
      <w:t xml:space="preserve"> of </w:t>
    </w:r>
    <w:r w:rsidR="005F71A5">
      <w:rPr>
        <w:sz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3D31B" w14:textId="77777777" w:rsidR="0075357B" w:rsidRPr="0075357B" w:rsidRDefault="0075357B" w:rsidP="0075357B">
    <w:pPr>
      <w:pStyle w:val="PolicyBodyText"/>
      <w:spacing w:before="60" w:after="0"/>
      <w:jc w:val="right"/>
      <w:rPr>
        <w:sz w:val="18"/>
      </w:rPr>
    </w:pPr>
    <w:r w:rsidRPr="0075357B">
      <w:rPr>
        <w:sz w:val="18"/>
      </w:rPr>
      <w:t xml:space="preserve">Page </w:t>
    </w:r>
    <w:r w:rsidRPr="0075357B">
      <w:rPr>
        <w:sz w:val="18"/>
      </w:rPr>
      <w:fldChar w:fldCharType="begin"/>
    </w:r>
    <w:r w:rsidRPr="0075357B">
      <w:rPr>
        <w:sz w:val="18"/>
      </w:rPr>
      <w:instrText xml:space="preserve"> PAGE   \* MERGEFORMAT </w:instrText>
    </w:r>
    <w:r w:rsidRPr="0075357B">
      <w:rPr>
        <w:sz w:val="18"/>
      </w:rPr>
      <w:fldChar w:fldCharType="separate"/>
    </w:r>
    <w:r>
      <w:rPr>
        <w:noProof/>
        <w:sz w:val="18"/>
      </w:rPr>
      <w:t>2</w:t>
    </w:r>
    <w:r w:rsidRPr="0075357B">
      <w:rPr>
        <w:sz w:val="18"/>
      </w:rPr>
      <w:fldChar w:fldCharType="end"/>
    </w:r>
    <w:r w:rsidRPr="0075357B">
      <w:rPr>
        <w:sz w:val="18"/>
      </w:rPr>
      <w:t xml:space="preserve"> of </w:t>
    </w:r>
    <w:r w:rsidRPr="0075357B">
      <w:rPr>
        <w:sz w:val="18"/>
      </w:rPr>
      <w:fldChar w:fldCharType="begin"/>
    </w:r>
    <w:r w:rsidRPr="0075357B">
      <w:rPr>
        <w:sz w:val="18"/>
      </w:rPr>
      <w:instrText xml:space="preserve"> NUMPAGES   \* MERGEFORMAT </w:instrText>
    </w:r>
    <w:r w:rsidRPr="0075357B">
      <w:rPr>
        <w:sz w:val="18"/>
      </w:rPr>
      <w:fldChar w:fldCharType="separate"/>
    </w:r>
    <w:r w:rsidR="009B7E00">
      <w:rPr>
        <w:noProof/>
        <w:sz w:val="18"/>
      </w:rPr>
      <w:t>4</w:t>
    </w:r>
    <w:r w:rsidRPr="0075357B">
      <w:rPr>
        <w:sz w:val="18"/>
      </w:rPr>
      <w:fldChar w:fldCharType="end"/>
    </w:r>
  </w:p>
  <w:p w14:paraId="32868036" w14:textId="77777777" w:rsidR="0075357B" w:rsidRDefault="00753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B24D7" w14:textId="77777777" w:rsidR="00922F25" w:rsidRPr="0075357B" w:rsidRDefault="0075357B" w:rsidP="0075357B">
    <w:pPr>
      <w:pStyle w:val="PolicyBodyText"/>
      <w:spacing w:before="60" w:after="0"/>
      <w:jc w:val="right"/>
      <w:rPr>
        <w:sz w:val="18"/>
      </w:rPr>
    </w:pPr>
    <w:r w:rsidRPr="0075357B">
      <w:rPr>
        <w:sz w:val="18"/>
      </w:rPr>
      <w:t xml:space="preserve">Page </w:t>
    </w:r>
    <w:r w:rsidRPr="0075357B">
      <w:rPr>
        <w:sz w:val="18"/>
      </w:rPr>
      <w:fldChar w:fldCharType="begin"/>
    </w:r>
    <w:r w:rsidRPr="0075357B">
      <w:rPr>
        <w:sz w:val="18"/>
      </w:rPr>
      <w:instrText xml:space="preserve"> PAGE   \* MERGEFORMAT </w:instrText>
    </w:r>
    <w:r w:rsidRPr="0075357B">
      <w:rPr>
        <w:sz w:val="18"/>
      </w:rPr>
      <w:fldChar w:fldCharType="separate"/>
    </w:r>
    <w:r>
      <w:rPr>
        <w:noProof/>
        <w:sz w:val="18"/>
      </w:rPr>
      <w:t>2</w:t>
    </w:r>
    <w:r w:rsidRPr="0075357B">
      <w:rPr>
        <w:sz w:val="18"/>
      </w:rPr>
      <w:fldChar w:fldCharType="end"/>
    </w:r>
    <w:r w:rsidRPr="0075357B">
      <w:rPr>
        <w:sz w:val="18"/>
      </w:rPr>
      <w:t xml:space="preserve"> of </w:t>
    </w:r>
    <w:r w:rsidRPr="0075357B">
      <w:rPr>
        <w:sz w:val="18"/>
      </w:rPr>
      <w:fldChar w:fldCharType="begin"/>
    </w:r>
    <w:r w:rsidRPr="0075357B">
      <w:rPr>
        <w:sz w:val="18"/>
      </w:rPr>
      <w:instrText xml:space="preserve"> NUMPAGES   \* MERGEFORMAT </w:instrText>
    </w:r>
    <w:r w:rsidRPr="0075357B">
      <w:rPr>
        <w:sz w:val="18"/>
      </w:rPr>
      <w:fldChar w:fldCharType="separate"/>
    </w:r>
    <w:r w:rsidR="009B7E00">
      <w:rPr>
        <w:noProof/>
        <w:sz w:val="18"/>
      </w:rPr>
      <w:t>4</w:t>
    </w:r>
    <w:r w:rsidRPr="0075357B">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7205" w14:textId="438B7737" w:rsidR="0075357B" w:rsidRPr="0075357B" w:rsidRDefault="00283BCF" w:rsidP="00283BCF">
    <w:pPr>
      <w:pStyle w:val="PolicyBodyText"/>
      <w:tabs>
        <w:tab w:val="right" w:pos="9026"/>
      </w:tabs>
      <w:spacing w:before="60" w:after="0"/>
      <w:rPr>
        <w:sz w:val="18"/>
      </w:rPr>
    </w:pPr>
    <w:r>
      <w:rPr>
        <w:sz w:val="18"/>
      </w:rPr>
      <w:t xml:space="preserve">Freedom of Information Application Form – </w:t>
    </w:r>
    <w:r w:rsidR="00D83CFA">
      <w:rPr>
        <w:sz w:val="18"/>
      </w:rPr>
      <w:t xml:space="preserve">Financial Year </w:t>
    </w:r>
    <w:r w:rsidR="00BA2C39">
      <w:rPr>
        <w:sz w:val="18"/>
      </w:rPr>
      <w:t>2025/26</w:t>
    </w:r>
    <w:r>
      <w:rPr>
        <w:sz w:val="18"/>
      </w:rPr>
      <w:tab/>
    </w:r>
    <w:r w:rsidR="00A633FC">
      <w:rPr>
        <w:sz w:val="18"/>
      </w:rPr>
      <w:t xml:space="preserve">Page </w:t>
    </w:r>
    <w:r w:rsidR="00A633FC">
      <w:rPr>
        <w:sz w:val="18"/>
      </w:rPr>
      <w:fldChar w:fldCharType="begin"/>
    </w:r>
    <w:r w:rsidR="00A633FC">
      <w:rPr>
        <w:sz w:val="18"/>
      </w:rPr>
      <w:instrText xml:space="preserve"> PAGE   \* MERGEFORMAT </w:instrText>
    </w:r>
    <w:r w:rsidR="00A633FC">
      <w:rPr>
        <w:sz w:val="18"/>
      </w:rPr>
      <w:fldChar w:fldCharType="separate"/>
    </w:r>
    <w:r w:rsidR="002B7D6A">
      <w:rPr>
        <w:noProof/>
        <w:sz w:val="18"/>
      </w:rPr>
      <w:t>2</w:t>
    </w:r>
    <w:r w:rsidR="00A633FC">
      <w:rPr>
        <w:sz w:val="18"/>
      </w:rPr>
      <w:fldChar w:fldCharType="end"/>
    </w:r>
    <w:r w:rsidR="00A633FC">
      <w:rPr>
        <w:sz w:val="18"/>
      </w:rPr>
      <w:t xml:space="preserve"> of </w:t>
    </w:r>
    <w:r w:rsidR="005F71A5">
      <w:rPr>
        <w:sz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85DF" w14:textId="19ADDF29" w:rsidR="00A633FC" w:rsidRPr="0075357B" w:rsidRDefault="00A633FC" w:rsidP="0075357B">
    <w:pPr>
      <w:pStyle w:val="PolicyBodyText"/>
      <w:spacing w:before="60" w:after="0"/>
      <w:jc w:val="right"/>
      <w:rPr>
        <w:sz w:val="18"/>
      </w:rPr>
    </w:pPr>
    <w:r>
      <w:rPr>
        <w:sz w:val="18"/>
      </w:rPr>
      <w:t xml:space="preserve">Additional </w:t>
    </w:r>
    <w:r w:rsidR="00E95B7F">
      <w:rPr>
        <w:sz w:val="18"/>
      </w:rPr>
      <w:t>I</w:t>
    </w:r>
    <w:r>
      <w:rPr>
        <w:sz w:val="18"/>
      </w:rPr>
      <w:t>nformation</w:t>
    </w:r>
    <w:r w:rsidR="00E95B7F">
      <w:rPr>
        <w:sz w:val="18"/>
      </w:rPr>
      <w:t xml:space="preserve">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BADFC" w14:textId="77777777" w:rsidR="0078475C" w:rsidRDefault="0078475C" w:rsidP="00B053B0">
      <w:r>
        <w:separator/>
      </w:r>
    </w:p>
  </w:footnote>
  <w:footnote w:type="continuationSeparator" w:id="0">
    <w:p w14:paraId="3D89E1F1" w14:textId="77777777" w:rsidR="0078475C" w:rsidRDefault="0078475C" w:rsidP="00B05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EDF6C" w14:textId="77777777" w:rsidR="003D4A4D" w:rsidRDefault="003D4A4D">
    <w:pPr>
      <w:pStyle w:val="Header"/>
    </w:pPr>
    <w:r>
      <w:rPr>
        <w:noProof/>
        <w:lang w:eastAsia="en-AU"/>
      </w:rPr>
      <w:drawing>
        <wp:anchor distT="0" distB="0" distL="114300" distR="114300" simplePos="0" relativeHeight="251658240" behindDoc="1" locked="0" layoutInCell="1" allowOverlap="1" wp14:anchorId="09F060E7" wp14:editId="65C23058">
          <wp:simplePos x="0" y="0"/>
          <wp:positionH relativeFrom="column">
            <wp:posOffset>-906011</wp:posOffset>
          </wp:positionH>
          <wp:positionV relativeFrom="paragraph">
            <wp:posOffset>-177800</wp:posOffset>
          </wp:positionV>
          <wp:extent cx="7546956" cy="2718033"/>
          <wp:effectExtent l="0" t="0" r="0" b="6350"/>
          <wp:wrapNone/>
          <wp:docPr id="1" name="Picture 1" descr="Q:\Communications and Marketing\Branding and Marketing\2018 Brand Rollout\1. Documents and print collateral\1. Template project\5. One page\png\ALPI_DocumentTemplate_VF_A4 P.png"/>
          <wp:cNvGraphicFramePr/>
          <a:graphic xmlns:a="http://schemas.openxmlformats.org/drawingml/2006/main">
            <a:graphicData uri="http://schemas.openxmlformats.org/drawingml/2006/picture">
              <pic:pic xmlns:pic="http://schemas.openxmlformats.org/drawingml/2006/picture">
                <pic:nvPicPr>
                  <pic:cNvPr id="1" name="Picture 1" descr="Q:\Communications and Marketing\Branding and Marketing\2018 Brand Rollout\1. Documents and print collateral\1. Template project\5. One page\png\ALPI_DocumentTemplate_VF_A4 P.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6956" cy="271803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DF5D" w14:textId="77777777" w:rsidR="00922F25" w:rsidRDefault="00922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4DB6EB6"/>
    <w:multiLevelType w:val="hybridMultilevel"/>
    <w:tmpl w:val="5E4A9AF2"/>
    <w:lvl w:ilvl="0" w:tplc="69B60CE0">
      <w:start w:val="1"/>
      <w:numFmt w:val="bullet"/>
      <w:pStyle w:val="FSBullets-dotslastline"/>
      <w:lvlText w:val="•"/>
      <w:lvlJc w:val="left"/>
      <w:pPr>
        <w:ind w:left="720" w:hanging="360"/>
      </w:pPr>
      <w:rPr>
        <w:rFonts w:ascii="Lao UI" w:eastAsia="Times New Roman" w:hAnsi="Lao UI" w:cs="Lao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8D2194"/>
    <w:multiLevelType w:val="hybridMultilevel"/>
    <w:tmpl w:val="6346CAA0"/>
    <w:lvl w:ilvl="0" w:tplc="15CA247E">
      <w:start w:val="1"/>
      <w:numFmt w:val="bullet"/>
      <w:pStyle w:val="PolicyBodyTextBulletPoin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3" w15:restartNumberingAfterBreak="0">
    <w:nsid w:val="44A648BA"/>
    <w:multiLevelType w:val="multilevel"/>
    <w:tmpl w:val="33DAA19C"/>
    <w:lvl w:ilvl="0">
      <w:start w:val="1"/>
      <w:numFmt w:val="decimal"/>
      <w:pStyle w:val="PolicyHeading1"/>
      <w:lvlText w:val="%1."/>
      <w:lvlJc w:val="left"/>
      <w:pPr>
        <w:tabs>
          <w:tab w:val="num" w:pos="709"/>
        </w:tabs>
        <w:ind w:left="709" w:hanging="709"/>
      </w:pPr>
      <w:rPr>
        <w:rFonts w:hint="default"/>
      </w:rPr>
    </w:lvl>
    <w:lvl w:ilvl="1">
      <w:start w:val="1"/>
      <w:numFmt w:val="decimal"/>
      <w:pStyle w:val="PolicyHeading2"/>
      <w:lvlText w:val="%1.%2"/>
      <w:lvlJc w:val="left"/>
      <w:pPr>
        <w:tabs>
          <w:tab w:val="num" w:pos="1418"/>
        </w:tabs>
        <w:ind w:left="1418" w:hanging="709"/>
      </w:pPr>
      <w:rPr>
        <w:rFonts w:hint="default"/>
      </w:rPr>
    </w:lvl>
    <w:lvl w:ilvl="2">
      <w:start w:val="1"/>
      <w:numFmt w:val="decimal"/>
      <w:pStyle w:val="PolicyHeading3"/>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none"/>
      <w:suff w:val="nothing"/>
      <w:lvlText w:val=""/>
      <w:lvlJc w:val="left"/>
      <w:pPr>
        <w:ind w:left="3545" w:hanging="709"/>
      </w:pPr>
      <w:rPr>
        <w:rFonts w:hint="default"/>
      </w:rPr>
    </w:lvl>
    <w:lvl w:ilvl="5">
      <w:start w:val="1"/>
      <w:numFmt w:val="none"/>
      <w:suff w:val="nothing"/>
      <w:lvlText w:val=""/>
      <w:lvlJc w:val="left"/>
      <w:pPr>
        <w:ind w:left="4254" w:hanging="709"/>
      </w:pPr>
      <w:rPr>
        <w:rFonts w:hint="default"/>
      </w:rPr>
    </w:lvl>
    <w:lvl w:ilvl="6">
      <w:start w:val="1"/>
      <w:numFmt w:val="decimal"/>
      <w:suff w:val="nothing"/>
      <w:lvlText w:val="%6"/>
      <w:lvlJc w:val="left"/>
      <w:pPr>
        <w:ind w:left="4963" w:hanging="709"/>
      </w:pPr>
      <w:rPr>
        <w:rFonts w:hint="default"/>
      </w:rPr>
    </w:lvl>
    <w:lvl w:ilvl="7">
      <w:start w:val="1"/>
      <w:numFmt w:val="none"/>
      <w:suff w:val="nothing"/>
      <w:lvlText w:val=""/>
      <w:lvlJc w:val="left"/>
      <w:pPr>
        <w:ind w:left="5672" w:hanging="709"/>
      </w:pPr>
      <w:rPr>
        <w:rFonts w:hint="default"/>
      </w:rPr>
    </w:lvl>
    <w:lvl w:ilvl="8">
      <w:start w:val="1"/>
      <w:numFmt w:val="none"/>
      <w:suff w:val="nothing"/>
      <w:lvlText w:val=""/>
      <w:lvlJc w:val="left"/>
      <w:pPr>
        <w:ind w:left="6381" w:hanging="709"/>
      </w:pPr>
      <w:rPr>
        <w:rFonts w:hint="default"/>
      </w:rPr>
    </w:lvl>
  </w:abstractNum>
  <w:abstractNum w:abstractNumId="4" w15:restartNumberingAfterBreak="0">
    <w:nsid w:val="46114BD0"/>
    <w:multiLevelType w:val="hybridMultilevel"/>
    <w:tmpl w:val="72128C8A"/>
    <w:lvl w:ilvl="0" w:tplc="14D8E0B8">
      <w:start w:val="1"/>
      <w:numFmt w:val="lowerLetter"/>
      <w:lvlText w:val="%1)"/>
      <w:lvlJc w:val="left"/>
      <w:pPr>
        <w:ind w:left="502"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A0445F4"/>
    <w:multiLevelType w:val="multilevel"/>
    <w:tmpl w:val="4302225C"/>
    <w:lvl w:ilvl="0">
      <w:start w:val="1"/>
      <w:numFmt w:val="none"/>
      <w:pStyle w:val="PolicyCoverText"/>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53F41099"/>
    <w:multiLevelType w:val="multilevel"/>
    <w:tmpl w:val="226615A2"/>
    <w:lvl w:ilvl="0">
      <w:start w:val="1"/>
      <w:numFmt w:val="decimal"/>
      <w:pStyle w:val="PolicyBodyTextNumberedList1"/>
      <w:lvlText w:val="%1."/>
      <w:lvlJc w:val="left"/>
      <w:pPr>
        <w:ind w:left="1786" w:hanging="360"/>
      </w:pPr>
      <w:rPr>
        <w:rFonts w:hint="default"/>
      </w:rPr>
    </w:lvl>
    <w:lvl w:ilvl="1">
      <w:start w:val="1"/>
      <w:numFmt w:val="lowerLetter"/>
      <w:pStyle w:val="PolicyBodyTextNumberedLista"/>
      <w:lvlText w:val="%2."/>
      <w:lvlJc w:val="left"/>
      <w:pPr>
        <w:ind w:left="2506" w:hanging="360"/>
      </w:pPr>
      <w:rPr>
        <w:rFonts w:hint="default"/>
      </w:rPr>
    </w:lvl>
    <w:lvl w:ilvl="2">
      <w:start w:val="1"/>
      <w:numFmt w:val="lowerRoman"/>
      <w:pStyle w:val="PolicyBodyTextNumberedListi"/>
      <w:lvlText w:val="%3."/>
      <w:lvlJc w:val="right"/>
      <w:pPr>
        <w:ind w:left="3226" w:hanging="180"/>
      </w:pPr>
      <w:rPr>
        <w:rFonts w:hint="default"/>
      </w:rPr>
    </w:lvl>
    <w:lvl w:ilvl="3">
      <w:start w:val="1"/>
      <w:numFmt w:val="decimal"/>
      <w:lvlText w:val="%4."/>
      <w:lvlJc w:val="left"/>
      <w:pPr>
        <w:ind w:left="3946" w:hanging="360"/>
      </w:pPr>
      <w:rPr>
        <w:rFonts w:hint="default"/>
      </w:rPr>
    </w:lvl>
    <w:lvl w:ilvl="4">
      <w:start w:val="1"/>
      <w:numFmt w:val="lowerLetter"/>
      <w:lvlText w:val="%5."/>
      <w:lvlJc w:val="left"/>
      <w:pPr>
        <w:ind w:left="4666" w:hanging="360"/>
      </w:pPr>
      <w:rPr>
        <w:rFonts w:hint="default"/>
      </w:rPr>
    </w:lvl>
    <w:lvl w:ilvl="5">
      <w:start w:val="1"/>
      <w:numFmt w:val="lowerRoman"/>
      <w:lvlText w:val="%6."/>
      <w:lvlJc w:val="right"/>
      <w:pPr>
        <w:ind w:left="5386" w:hanging="180"/>
      </w:pPr>
      <w:rPr>
        <w:rFonts w:hint="default"/>
      </w:rPr>
    </w:lvl>
    <w:lvl w:ilvl="6">
      <w:start w:val="1"/>
      <w:numFmt w:val="decimal"/>
      <w:lvlText w:val="%7."/>
      <w:lvlJc w:val="left"/>
      <w:pPr>
        <w:ind w:left="6106" w:hanging="360"/>
      </w:pPr>
      <w:rPr>
        <w:rFonts w:hint="default"/>
      </w:rPr>
    </w:lvl>
    <w:lvl w:ilvl="7">
      <w:start w:val="1"/>
      <w:numFmt w:val="lowerLetter"/>
      <w:lvlText w:val="%8."/>
      <w:lvlJc w:val="left"/>
      <w:pPr>
        <w:ind w:left="6826" w:hanging="360"/>
      </w:pPr>
      <w:rPr>
        <w:rFonts w:hint="default"/>
      </w:rPr>
    </w:lvl>
    <w:lvl w:ilvl="8">
      <w:start w:val="1"/>
      <w:numFmt w:val="lowerRoman"/>
      <w:lvlText w:val="%9."/>
      <w:lvlJc w:val="right"/>
      <w:pPr>
        <w:ind w:left="7546" w:hanging="180"/>
      </w:pPr>
      <w:rPr>
        <w:rFonts w:hint="default"/>
      </w:rPr>
    </w:lvl>
  </w:abstractNum>
  <w:abstractNum w:abstractNumId="7" w15:restartNumberingAfterBreak="0">
    <w:nsid w:val="59CB0CDE"/>
    <w:multiLevelType w:val="hybridMultilevel"/>
    <w:tmpl w:val="97BC71C8"/>
    <w:lvl w:ilvl="0" w:tplc="7990E984">
      <w:start w:val="1"/>
      <w:numFmt w:val="bullet"/>
      <w:lvlText w:val=""/>
      <w:lvlJc w:val="left"/>
      <w:pPr>
        <w:ind w:left="720" w:hanging="360"/>
      </w:pPr>
      <w:rPr>
        <w:rFonts w:ascii="Lao UI" w:hAnsi="Lao UI" w:cs="Lao UI"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A500DE"/>
    <w:multiLevelType w:val="hybridMultilevel"/>
    <w:tmpl w:val="76DEB8DE"/>
    <w:lvl w:ilvl="0" w:tplc="A074270E">
      <w:numFmt w:val="bullet"/>
      <w:lvlText w:val="•"/>
      <w:lvlJc w:val="left"/>
      <w:pPr>
        <w:ind w:left="720" w:hanging="360"/>
      </w:pPr>
      <w:rPr>
        <w:rFonts w:ascii="Lao UI" w:eastAsia="Times New Roman" w:hAnsi="Lao UI" w:cs="Lao UI"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9977620">
    <w:abstractNumId w:val="4"/>
  </w:num>
  <w:num w:numId="2" w16cid:durableId="1247377667">
    <w:abstractNumId w:val="1"/>
  </w:num>
  <w:num w:numId="3" w16cid:durableId="599991006">
    <w:abstractNumId w:val="4"/>
  </w:num>
  <w:num w:numId="4" w16cid:durableId="242490351">
    <w:abstractNumId w:val="1"/>
  </w:num>
  <w:num w:numId="5" w16cid:durableId="1304121166">
    <w:abstractNumId w:val="2"/>
  </w:num>
  <w:num w:numId="6" w16cid:durableId="2037927304">
    <w:abstractNumId w:val="6"/>
  </w:num>
  <w:num w:numId="7" w16cid:durableId="1697465908">
    <w:abstractNumId w:val="6"/>
  </w:num>
  <w:num w:numId="8" w16cid:durableId="952176178">
    <w:abstractNumId w:val="6"/>
  </w:num>
  <w:num w:numId="9" w16cid:durableId="658120016">
    <w:abstractNumId w:val="5"/>
  </w:num>
  <w:num w:numId="10" w16cid:durableId="1468743607">
    <w:abstractNumId w:val="3"/>
  </w:num>
  <w:num w:numId="11" w16cid:durableId="367023138">
    <w:abstractNumId w:val="3"/>
  </w:num>
  <w:num w:numId="12" w16cid:durableId="955409625">
    <w:abstractNumId w:val="3"/>
  </w:num>
  <w:num w:numId="13" w16cid:durableId="390155317">
    <w:abstractNumId w:val="2"/>
  </w:num>
  <w:num w:numId="14" w16cid:durableId="110247699">
    <w:abstractNumId w:val="6"/>
  </w:num>
  <w:num w:numId="15" w16cid:durableId="1966620035">
    <w:abstractNumId w:val="6"/>
  </w:num>
  <w:num w:numId="16" w16cid:durableId="1846744469">
    <w:abstractNumId w:val="6"/>
  </w:num>
  <w:num w:numId="17" w16cid:durableId="1772047847">
    <w:abstractNumId w:val="5"/>
  </w:num>
  <w:num w:numId="18" w16cid:durableId="873925698">
    <w:abstractNumId w:val="3"/>
  </w:num>
  <w:num w:numId="19" w16cid:durableId="462384716">
    <w:abstractNumId w:val="3"/>
  </w:num>
  <w:num w:numId="20" w16cid:durableId="1874925860">
    <w:abstractNumId w:val="3"/>
  </w:num>
  <w:num w:numId="21" w16cid:durableId="1424110931">
    <w:abstractNumId w:val="3"/>
  </w:num>
  <w:num w:numId="22" w16cid:durableId="441144402">
    <w:abstractNumId w:val="3"/>
  </w:num>
  <w:num w:numId="23" w16cid:durableId="1894655652">
    <w:abstractNumId w:val="3"/>
  </w:num>
  <w:num w:numId="24" w16cid:durableId="348141765">
    <w:abstractNumId w:val="3"/>
  </w:num>
  <w:num w:numId="25" w16cid:durableId="467671750">
    <w:abstractNumId w:val="3"/>
  </w:num>
  <w:num w:numId="26" w16cid:durableId="1604000385">
    <w:abstractNumId w:val="3"/>
  </w:num>
  <w:num w:numId="27" w16cid:durableId="167601355">
    <w:abstractNumId w:val="2"/>
  </w:num>
  <w:num w:numId="28" w16cid:durableId="1222324956">
    <w:abstractNumId w:val="0"/>
  </w:num>
  <w:num w:numId="29" w16cid:durableId="1371688093">
    <w:abstractNumId w:val="7"/>
  </w:num>
  <w:num w:numId="30" w16cid:durableId="1217356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formatting="1" w:enforcement="1" w:cryptProviderType="rsaAES" w:cryptAlgorithmClass="hash" w:cryptAlgorithmType="typeAny" w:cryptAlgorithmSid="14" w:cryptSpinCount="100000" w:hash="zmBGXQ+LmnUd4HgOw7venSgyLex7obeGv0AqtJlsZDr6bL/ZpEbQbXGazPD9RB8Q/hSlMXszqBSUbA/HoPNt+A==" w:salt="foZVlCQ/Eww5/WkyDcwko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3B0"/>
    <w:rsid w:val="00002412"/>
    <w:rsid w:val="00010DF9"/>
    <w:rsid w:val="00015929"/>
    <w:rsid w:val="00030EC1"/>
    <w:rsid w:val="000622B4"/>
    <w:rsid w:val="0007236A"/>
    <w:rsid w:val="0009433C"/>
    <w:rsid w:val="000A7131"/>
    <w:rsid w:val="000D34CD"/>
    <w:rsid w:val="000E23B3"/>
    <w:rsid w:val="000E3C9D"/>
    <w:rsid w:val="00107984"/>
    <w:rsid w:val="00116618"/>
    <w:rsid w:val="00122A7F"/>
    <w:rsid w:val="00142531"/>
    <w:rsid w:val="00143BF1"/>
    <w:rsid w:val="00155FE9"/>
    <w:rsid w:val="00164906"/>
    <w:rsid w:val="001E1CC5"/>
    <w:rsid w:val="001E209C"/>
    <w:rsid w:val="001E2856"/>
    <w:rsid w:val="001E29C0"/>
    <w:rsid w:val="001E33A6"/>
    <w:rsid w:val="00200E66"/>
    <w:rsid w:val="00204D43"/>
    <w:rsid w:val="0021191C"/>
    <w:rsid w:val="0021777D"/>
    <w:rsid w:val="002608E6"/>
    <w:rsid w:val="00262186"/>
    <w:rsid w:val="00283BCF"/>
    <w:rsid w:val="00286DBB"/>
    <w:rsid w:val="0028789E"/>
    <w:rsid w:val="00287B68"/>
    <w:rsid w:val="002B7D6A"/>
    <w:rsid w:val="002C5218"/>
    <w:rsid w:val="002C770E"/>
    <w:rsid w:val="002E22A6"/>
    <w:rsid w:val="002F1EC7"/>
    <w:rsid w:val="002F49EA"/>
    <w:rsid w:val="00317A05"/>
    <w:rsid w:val="00360331"/>
    <w:rsid w:val="0037269D"/>
    <w:rsid w:val="00374E09"/>
    <w:rsid w:val="00391D86"/>
    <w:rsid w:val="00395F00"/>
    <w:rsid w:val="003A08D9"/>
    <w:rsid w:val="003A6193"/>
    <w:rsid w:val="003B0897"/>
    <w:rsid w:val="003D4A4D"/>
    <w:rsid w:val="003F23CF"/>
    <w:rsid w:val="003F4B30"/>
    <w:rsid w:val="0041160D"/>
    <w:rsid w:val="0042190C"/>
    <w:rsid w:val="0042270D"/>
    <w:rsid w:val="00423CBF"/>
    <w:rsid w:val="00432C26"/>
    <w:rsid w:val="00433BE6"/>
    <w:rsid w:val="00455B11"/>
    <w:rsid w:val="004B73BB"/>
    <w:rsid w:val="004D6CB9"/>
    <w:rsid w:val="004F18C0"/>
    <w:rsid w:val="004F212F"/>
    <w:rsid w:val="005075D3"/>
    <w:rsid w:val="00513C2C"/>
    <w:rsid w:val="005206F9"/>
    <w:rsid w:val="00531511"/>
    <w:rsid w:val="00562B1C"/>
    <w:rsid w:val="00577EA8"/>
    <w:rsid w:val="00582C54"/>
    <w:rsid w:val="005957E2"/>
    <w:rsid w:val="005C5DFC"/>
    <w:rsid w:val="005E0280"/>
    <w:rsid w:val="005F71A5"/>
    <w:rsid w:val="0061051B"/>
    <w:rsid w:val="0061195E"/>
    <w:rsid w:val="00611A1D"/>
    <w:rsid w:val="00626158"/>
    <w:rsid w:val="0065365F"/>
    <w:rsid w:val="00654C24"/>
    <w:rsid w:val="0067524D"/>
    <w:rsid w:val="00697452"/>
    <w:rsid w:val="006C4806"/>
    <w:rsid w:val="006C5C1A"/>
    <w:rsid w:val="006C7FEE"/>
    <w:rsid w:val="006D1D12"/>
    <w:rsid w:val="006D7E20"/>
    <w:rsid w:val="006F4B80"/>
    <w:rsid w:val="00706431"/>
    <w:rsid w:val="0074009F"/>
    <w:rsid w:val="00743D14"/>
    <w:rsid w:val="007523FC"/>
    <w:rsid w:val="0075357B"/>
    <w:rsid w:val="007708FB"/>
    <w:rsid w:val="00776D6A"/>
    <w:rsid w:val="00776E2B"/>
    <w:rsid w:val="0078475C"/>
    <w:rsid w:val="007A64A0"/>
    <w:rsid w:val="007C2D74"/>
    <w:rsid w:val="007D01C6"/>
    <w:rsid w:val="007F0722"/>
    <w:rsid w:val="0085252E"/>
    <w:rsid w:val="0087120A"/>
    <w:rsid w:val="008A6B44"/>
    <w:rsid w:val="008C07FE"/>
    <w:rsid w:val="008D5FC1"/>
    <w:rsid w:val="008D6353"/>
    <w:rsid w:val="009148FB"/>
    <w:rsid w:val="00922F25"/>
    <w:rsid w:val="00930FE4"/>
    <w:rsid w:val="00935213"/>
    <w:rsid w:val="009607CC"/>
    <w:rsid w:val="0097140E"/>
    <w:rsid w:val="009817BA"/>
    <w:rsid w:val="00981F95"/>
    <w:rsid w:val="00991A2F"/>
    <w:rsid w:val="009A3878"/>
    <w:rsid w:val="009A5722"/>
    <w:rsid w:val="009A781C"/>
    <w:rsid w:val="009B7E00"/>
    <w:rsid w:val="009C0236"/>
    <w:rsid w:val="009C6764"/>
    <w:rsid w:val="00A5050F"/>
    <w:rsid w:val="00A56B6A"/>
    <w:rsid w:val="00A5707F"/>
    <w:rsid w:val="00A633FC"/>
    <w:rsid w:val="00A6366F"/>
    <w:rsid w:val="00A8539E"/>
    <w:rsid w:val="00AA0C20"/>
    <w:rsid w:val="00AD517B"/>
    <w:rsid w:val="00AE688D"/>
    <w:rsid w:val="00B01FEE"/>
    <w:rsid w:val="00B053B0"/>
    <w:rsid w:val="00B13261"/>
    <w:rsid w:val="00B37CE0"/>
    <w:rsid w:val="00B53247"/>
    <w:rsid w:val="00B71E34"/>
    <w:rsid w:val="00B85460"/>
    <w:rsid w:val="00B9089E"/>
    <w:rsid w:val="00BA2C39"/>
    <w:rsid w:val="00BD6E50"/>
    <w:rsid w:val="00BF6FD3"/>
    <w:rsid w:val="00C0370A"/>
    <w:rsid w:val="00C24855"/>
    <w:rsid w:val="00C9067C"/>
    <w:rsid w:val="00CA35B8"/>
    <w:rsid w:val="00CA67D9"/>
    <w:rsid w:val="00CC2200"/>
    <w:rsid w:val="00CC63F8"/>
    <w:rsid w:val="00CE2DAF"/>
    <w:rsid w:val="00CF4979"/>
    <w:rsid w:val="00CF4B69"/>
    <w:rsid w:val="00D14525"/>
    <w:rsid w:val="00D3759F"/>
    <w:rsid w:val="00D532A9"/>
    <w:rsid w:val="00D66739"/>
    <w:rsid w:val="00D83CFA"/>
    <w:rsid w:val="00DA485B"/>
    <w:rsid w:val="00DA5D08"/>
    <w:rsid w:val="00DA71E5"/>
    <w:rsid w:val="00DC0D2D"/>
    <w:rsid w:val="00DC4E93"/>
    <w:rsid w:val="00DC7634"/>
    <w:rsid w:val="00DE322A"/>
    <w:rsid w:val="00DF7F23"/>
    <w:rsid w:val="00E1643C"/>
    <w:rsid w:val="00E17C53"/>
    <w:rsid w:val="00E24785"/>
    <w:rsid w:val="00E339A3"/>
    <w:rsid w:val="00E4036B"/>
    <w:rsid w:val="00E56F6A"/>
    <w:rsid w:val="00E64BD9"/>
    <w:rsid w:val="00E71CAE"/>
    <w:rsid w:val="00E95B7F"/>
    <w:rsid w:val="00E97793"/>
    <w:rsid w:val="00EA46B3"/>
    <w:rsid w:val="00EA55DD"/>
    <w:rsid w:val="00EC142F"/>
    <w:rsid w:val="00ED43B9"/>
    <w:rsid w:val="00EE1B1C"/>
    <w:rsid w:val="00EE4C27"/>
    <w:rsid w:val="00EF3AC7"/>
    <w:rsid w:val="00EF6DBA"/>
    <w:rsid w:val="00F132A9"/>
    <w:rsid w:val="00F23BF6"/>
    <w:rsid w:val="00F2503F"/>
    <w:rsid w:val="00F45B2B"/>
    <w:rsid w:val="00F60DFC"/>
    <w:rsid w:val="00F62AEB"/>
    <w:rsid w:val="00F66FCE"/>
    <w:rsid w:val="00F73A27"/>
    <w:rsid w:val="00F808FB"/>
    <w:rsid w:val="00F90592"/>
    <w:rsid w:val="00F95617"/>
    <w:rsid w:val="00FA282B"/>
    <w:rsid w:val="00FB4C32"/>
    <w:rsid w:val="00FE37AB"/>
    <w:rsid w:val="00FE7E0D"/>
    <w:rsid w:val="00FF1AC7"/>
    <w:rsid w:val="0DBF6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61BB4"/>
  <w15:docId w15:val="{188B61F0-4BCF-44F9-9A76-74A7FD8F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FC"/>
    <w:rPr>
      <w:rFonts w:ascii="Myriad Pro Light" w:hAnsi="Myriad Pro Light"/>
    </w:rPr>
  </w:style>
  <w:style w:type="paragraph" w:styleId="Heading1">
    <w:name w:val="heading 1"/>
    <w:basedOn w:val="Normal"/>
    <w:next w:val="Normal"/>
    <w:link w:val="Heading1Char"/>
    <w:uiPriority w:val="9"/>
    <w:locked/>
    <w:rsid w:val="009607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BodyHeader1">
    <w:name w:val="FS Body Header 1"/>
    <w:basedOn w:val="Heading1"/>
    <w:next w:val="Normal"/>
    <w:link w:val="FSBodyHeader1Char"/>
    <w:qFormat/>
    <w:locked/>
    <w:rsid w:val="009607CC"/>
    <w:pPr>
      <w:keepLines w:val="0"/>
      <w:spacing w:before="0" w:after="100"/>
    </w:pPr>
    <w:rPr>
      <w:rFonts w:ascii="Myriad Pro" w:eastAsia="Times New Roman" w:hAnsi="Myriad Pro" w:cs="Arial"/>
      <w:color w:val="00587C"/>
      <w:szCs w:val="20"/>
    </w:rPr>
  </w:style>
  <w:style w:type="character" w:customStyle="1" w:styleId="FSBodyHeader1Char">
    <w:name w:val="FS Body Header 1 Char"/>
    <w:basedOn w:val="DefaultParagraphFont"/>
    <w:link w:val="FSBodyHeader1"/>
    <w:rsid w:val="009607CC"/>
    <w:rPr>
      <w:rFonts w:ascii="Myriad Pro" w:hAnsi="Myriad Pro" w:cs="Arial"/>
      <w:b/>
      <w:bCs/>
      <w:color w:val="00587C"/>
      <w:sz w:val="28"/>
    </w:rPr>
  </w:style>
  <w:style w:type="character" w:customStyle="1" w:styleId="Heading1Char">
    <w:name w:val="Heading 1 Char"/>
    <w:basedOn w:val="DefaultParagraphFont"/>
    <w:link w:val="Heading1"/>
    <w:uiPriority w:val="9"/>
    <w:rsid w:val="009607CC"/>
    <w:rPr>
      <w:rFonts w:asciiTheme="majorHAnsi" w:eastAsiaTheme="majorEastAsia" w:hAnsiTheme="majorHAnsi" w:cstheme="majorBidi"/>
      <w:b/>
      <w:bCs/>
      <w:color w:val="365F91" w:themeColor="accent1" w:themeShade="BF"/>
      <w:sz w:val="28"/>
      <w:szCs w:val="28"/>
    </w:rPr>
  </w:style>
  <w:style w:type="paragraph" w:customStyle="1" w:styleId="FSBodyHeader2">
    <w:name w:val="FS Body Header 2"/>
    <w:basedOn w:val="Normal"/>
    <w:next w:val="Normal"/>
    <w:link w:val="FSBodyHeader2Char"/>
    <w:qFormat/>
    <w:locked/>
    <w:rsid w:val="009607CC"/>
    <w:pPr>
      <w:keepNext/>
      <w:tabs>
        <w:tab w:val="left" w:pos="426"/>
        <w:tab w:val="left" w:pos="1560"/>
      </w:tabs>
      <w:ind w:right="115"/>
      <w:outlineLvl w:val="1"/>
    </w:pPr>
    <w:rPr>
      <w:rFonts w:ascii="Myriad Pro" w:eastAsia="Calibri" w:hAnsi="Myriad Pro" w:cs="Arial"/>
      <w:b/>
      <w:color w:val="FFFFFF" w:themeColor="background1"/>
      <w:szCs w:val="28"/>
    </w:rPr>
  </w:style>
  <w:style w:type="character" w:customStyle="1" w:styleId="FSBodyHeader2Char">
    <w:name w:val="FS Body Header 2 Char"/>
    <w:basedOn w:val="DefaultParagraphFont"/>
    <w:link w:val="FSBodyHeader2"/>
    <w:rsid w:val="009607CC"/>
    <w:rPr>
      <w:rFonts w:ascii="Myriad Pro" w:eastAsia="Calibri" w:hAnsi="Myriad Pro" w:cs="Arial"/>
      <w:b/>
      <w:color w:val="FFFFFF" w:themeColor="background1"/>
      <w:szCs w:val="28"/>
    </w:rPr>
  </w:style>
  <w:style w:type="paragraph" w:customStyle="1" w:styleId="FSBodyHeader3-Bullets-Letter">
    <w:name w:val="FS Body Header 3 - Bullets - Letter"/>
    <w:basedOn w:val="Normal"/>
    <w:next w:val="Normal"/>
    <w:link w:val="FSBodyHeader3-Bullets-LetterChar"/>
    <w:qFormat/>
    <w:locked/>
    <w:rsid w:val="009607CC"/>
    <w:pPr>
      <w:spacing w:before="100" w:after="100"/>
      <w:ind w:left="502" w:hanging="360"/>
    </w:pPr>
    <w:rPr>
      <w:rFonts w:eastAsia="Calibri" w:cs="Lao UI"/>
      <w:b/>
    </w:rPr>
  </w:style>
  <w:style w:type="character" w:customStyle="1" w:styleId="FSBodyHeader3-Bullets-LetterChar">
    <w:name w:val="FS Body Header 3 - Bullets - Letter Char"/>
    <w:basedOn w:val="DefaultParagraphFont"/>
    <w:link w:val="FSBodyHeader3-Bullets-Letter"/>
    <w:rsid w:val="009607CC"/>
    <w:rPr>
      <w:rFonts w:ascii="Myriad Pro Light" w:eastAsia="Calibri" w:hAnsi="Myriad Pro Light" w:cs="Lao UI"/>
      <w:b/>
    </w:rPr>
  </w:style>
  <w:style w:type="paragraph" w:customStyle="1" w:styleId="FSBodyHeader4">
    <w:name w:val="FS Body Header 4"/>
    <w:basedOn w:val="Normal"/>
    <w:next w:val="Normal"/>
    <w:link w:val="FSBodyHeader4Char"/>
    <w:qFormat/>
    <w:locked/>
    <w:rsid w:val="009607CC"/>
    <w:pPr>
      <w:spacing w:after="100"/>
      <w:ind w:left="357"/>
    </w:pPr>
    <w:rPr>
      <w:rFonts w:ascii="Myriad Pro" w:eastAsia="Calibri" w:hAnsi="Myriad Pro" w:cs="Lao UI"/>
      <w:u w:val="single"/>
    </w:rPr>
  </w:style>
  <w:style w:type="character" w:customStyle="1" w:styleId="FSBodyHeader4Char">
    <w:name w:val="FS Body Header 4 Char"/>
    <w:basedOn w:val="DefaultParagraphFont"/>
    <w:link w:val="FSBodyHeader4"/>
    <w:rsid w:val="009607CC"/>
    <w:rPr>
      <w:rFonts w:ascii="Myriad Pro" w:eastAsia="Calibri" w:hAnsi="Myriad Pro" w:cs="Lao UI"/>
      <w:u w:val="single"/>
    </w:rPr>
  </w:style>
  <w:style w:type="paragraph" w:customStyle="1" w:styleId="FSBodyText-nobullets">
    <w:name w:val="FS Body Text - no bullets"/>
    <w:basedOn w:val="Normal"/>
    <w:link w:val="FSBodyText-nobulletsChar"/>
    <w:qFormat/>
    <w:locked/>
    <w:rsid w:val="009607CC"/>
    <w:pPr>
      <w:spacing w:after="100"/>
    </w:pPr>
    <w:rPr>
      <w:rFonts w:ascii="Myriad Pro" w:eastAsia="Calibri" w:hAnsi="Myriad Pro" w:cs="Lao UI"/>
    </w:rPr>
  </w:style>
  <w:style w:type="character" w:customStyle="1" w:styleId="FSBodyText-nobulletsChar">
    <w:name w:val="FS Body Text - no bullets Char"/>
    <w:basedOn w:val="DefaultParagraphFont"/>
    <w:link w:val="FSBodyText-nobullets"/>
    <w:rsid w:val="009607CC"/>
    <w:rPr>
      <w:rFonts w:ascii="Myriad Pro" w:eastAsia="Calibri" w:hAnsi="Myriad Pro" w:cs="Lao UI"/>
    </w:rPr>
  </w:style>
  <w:style w:type="paragraph" w:customStyle="1" w:styleId="FSBodyText-underbullets">
    <w:name w:val="FS Body Text - under bullets"/>
    <w:basedOn w:val="Normal"/>
    <w:link w:val="FSBodyText-underbulletsChar"/>
    <w:qFormat/>
    <w:locked/>
    <w:rsid w:val="009607CC"/>
    <w:pPr>
      <w:spacing w:after="100"/>
      <w:ind w:left="357"/>
    </w:pPr>
    <w:rPr>
      <w:rFonts w:ascii="Myriad Pro" w:eastAsia="Calibri" w:hAnsi="Myriad Pro" w:cs="Lao UI"/>
    </w:rPr>
  </w:style>
  <w:style w:type="character" w:customStyle="1" w:styleId="FSBodyText-underbulletsChar">
    <w:name w:val="FS Body Text - under bullets Char"/>
    <w:basedOn w:val="DefaultParagraphFont"/>
    <w:link w:val="FSBodyText-underbullets"/>
    <w:rsid w:val="009607CC"/>
    <w:rPr>
      <w:rFonts w:ascii="Myriad Pro" w:eastAsia="Calibri" w:hAnsi="Myriad Pro" w:cs="Lao UI"/>
    </w:rPr>
  </w:style>
  <w:style w:type="paragraph" w:customStyle="1" w:styleId="FSBullets-dots">
    <w:name w:val="FS Bullets - dots"/>
    <w:basedOn w:val="Normal"/>
    <w:next w:val="FSBodyText-nobullets"/>
    <w:link w:val="FSBullets-dotsChar"/>
    <w:qFormat/>
    <w:locked/>
    <w:rsid w:val="009607CC"/>
    <w:pPr>
      <w:spacing w:after="50"/>
    </w:pPr>
    <w:rPr>
      <w:rFonts w:ascii="Myriad Pro" w:eastAsia="Calibri" w:hAnsi="Myriad Pro" w:cs="Lao UI"/>
    </w:rPr>
  </w:style>
  <w:style w:type="character" w:customStyle="1" w:styleId="FSBullets-dotsChar">
    <w:name w:val="FS Bullets - dots Char"/>
    <w:basedOn w:val="DefaultParagraphFont"/>
    <w:link w:val="FSBullets-dots"/>
    <w:rsid w:val="009607CC"/>
    <w:rPr>
      <w:rFonts w:ascii="Myriad Pro" w:eastAsia="Calibri" w:hAnsi="Myriad Pro" w:cs="Lao UI"/>
    </w:rPr>
  </w:style>
  <w:style w:type="paragraph" w:customStyle="1" w:styleId="FSBullets-dotslastline">
    <w:name w:val="FS Bullets - dots last line"/>
    <w:basedOn w:val="FSBullets-dots"/>
    <w:next w:val="FSBodyText-nobullets"/>
    <w:link w:val="FSBullets-dotslastlineChar"/>
    <w:qFormat/>
    <w:locked/>
    <w:rsid w:val="009607CC"/>
    <w:pPr>
      <w:numPr>
        <w:numId w:val="4"/>
      </w:numPr>
      <w:spacing w:after="100"/>
    </w:pPr>
    <w:rPr>
      <w:rFonts w:ascii="Myriad Pro Light" w:hAnsi="Myriad Pro Light"/>
    </w:rPr>
  </w:style>
  <w:style w:type="character" w:customStyle="1" w:styleId="FSBullets-dotslastlineChar">
    <w:name w:val="FS Bullets - dots last line Char"/>
    <w:basedOn w:val="FSBullets-dotsChar"/>
    <w:link w:val="FSBullets-dotslastline"/>
    <w:rsid w:val="009607CC"/>
    <w:rPr>
      <w:rFonts w:ascii="Myriad Pro Light" w:eastAsia="Calibri" w:hAnsi="Myriad Pro Light" w:cs="Lao UI"/>
    </w:rPr>
  </w:style>
  <w:style w:type="paragraph" w:customStyle="1" w:styleId="FSTableTextonly">
    <w:name w:val="FS Table Text only"/>
    <w:basedOn w:val="Normal"/>
    <w:qFormat/>
    <w:locked/>
    <w:rsid w:val="009607CC"/>
    <w:rPr>
      <w:rFonts w:cs="Lao UI"/>
      <w:lang w:eastAsia="en-AU"/>
    </w:rPr>
  </w:style>
  <w:style w:type="paragraph" w:customStyle="1" w:styleId="FSTableTextonlyBOLD">
    <w:name w:val="FS Table Text only BOLD"/>
    <w:basedOn w:val="FSTableTextonly"/>
    <w:next w:val="FSTableTextonly"/>
    <w:qFormat/>
    <w:locked/>
    <w:rsid w:val="009607CC"/>
    <w:rPr>
      <w:b/>
    </w:rPr>
  </w:style>
  <w:style w:type="paragraph" w:customStyle="1" w:styleId="FSTableNumbersonly">
    <w:name w:val="FS Table Numbers only"/>
    <w:basedOn w:val="FSTableTextonly"/>
    <w:qFormat/>
    <w:locked/>
    <w:rsid w:val="009607CC"/>
    <w:pPr>
      <w:jc w:val="right"/>
    </w:pPr>
  </w:style>
  <w:style w:type="paragraph" w:customStyle="1" w:styleId="FSTableNumbersonlyBOLD">
    <w:name w:val="FS Table Numbers only BOLD"/>
    <w:basedOn w:val="FSTableTextonlyBOLD"/>
    <w:next w:val="FSTableNumbersonly"/>
    <w:qFormat/>
    <w:locked/>
    <w:rsid w:val="009607CC"/>
    <w:pPr>
      <w:jc w:val="right"/>
    </w:pPr>
  </w:style>
  <w:style w:type="paragraph" w:customStyle="1" w:styleId="FSTableNote">
    <w:name w:val="FS Table Note #"/>
    <w:basedOn w:val="FSTableTextonly"/>
    <w:qFormat/>
    <w:locked/>
    <w:rsid w:val="009607CC"/>
    <w:rPr>
      <w:rFonts w:ascii="Myriad Pro" w:hAnsi="Myriad Pro" w:cs="Arial"/>
      <w:b/>
      <w:color w:val="FFFFFF" w:themeColor="background1"/>
    </w:rPr>
  </w:style>
  <w:style w:type="paragraph" w:customStyle="1" w:styleId="FSTableNoteBOLD">
    <w:name w:val="FS Table Note BOLD"/>
    <w:basedOn w:val="FSTableNote"/>
    <w:qFormat/>
    <w:locked/>
    <w:rsid w:val="009607CC"/>
    <w:rPr>
      <w:b w:val="0"/>
      <w:bCs/>
      <w:color w:val="FFFFFF"/>
    </w:rPr>
  </w:style>
  <w:style w:type="character" w:customStyle="1" w:styleId="BOLD">
    <w:name w:val="BOLD"/>
    <w:basedOn w:val="DefaultParagraphFont"/>
    <w:uiPriority w:val="1"/>
    <w:qFormat/>
    <w:locked/>
    <w:rsid w:val="009607CC"/>
    <w:rPr>
      <w:rFonts w:ascii="Myriad Pro Light" w:hAnsi="Myriad Pro Light"/>
      <w:b/>
      <w:color w:val="auto"/>
      <w:sz w:val="20"/>
    </w:rPr>
  </w:style>
  <w:style w:type="paragraph" w:styleId="TOC1">
    <w:name w:val="toc 1"/>
    <w:aliases w:val="Policy TOC 1"/>
    <w:basedOn w:val="PolicyHeading1"/>
    <w:next w:val="PolicyBodyText"/>
    <w:autoRedefine/>
    <w:uiPriority w:val="39"/>
    <w:qFormat/>
    <w:rsid w:val="00A56B6A"/>
    <w:pPr>
      <w:numPr>
        <w:numId w:val="0"/>
      </w:numPr>
      <w:tabs>
        <w:tab w:val="left" w:pos="709"/>
        <w:tab w:val="right" w:leader="dot" w:pos="9639"/>
      </w:tabs>
      <w:ind w:left="357"/>
    </w:pPr>
    <w:rPr>
      <w:rFonts w:cs="Arial"/>
      <w:bCs/>
      <w:noProof/>
      <w:sz w:val="24"/>
    </w:rPr>
  </w:style>
  <w:style w:type="table" w:styleId="TableGrid">
    <w:name w:val="Table Grid"/>
    <w:basedOn w:val="TableNormal"/>
    <w:uiPriority w:val="59"/>
    <w:locked/>
    <w:rsid w:val="008D6353"/>
    <w:tblPr/>
  </w:style>
  <w:style w:type="paragraph" w:customStyle="1" w:styleId="PolicyBodyInformationOnly">
    <w:name w:val="Policy Body Information Only"/>
    <w:basedOn w:val="Normal"/>
    <w:next w:val="PolicyBodyText"/>
    <w:qFormat/>
    <w:rsid w:val="00A56B6A"/>
    <w:pPr>
      <w:widowControl w:val="0"/>
      <w:tabs>
        <w:tab w:val="left" w:pos="567"/>
      </w:tabs>
      <w:autoSpaceDE w:val="0"/>
      <w:autoSpaceDN w:val="0"/>
      <w:adjustRightInd w:val="0"/>
      <w:spacing w:after="240"/>
      <w:ind w:left="709"/>
    </w:pPr>
    <w:rPr>
      <w:rFonts w:ascii="Lao UI" w:hAnsi="Lao UI" w:cs="Lao UI"/>
      <w:i/>
      <w:color w:val="4F81BD" w:themeColor="accent1"/>
      <w:sz w:val="22"/>
      <w:szCs w:val="22"/>
      <w:lang w:eastAsia="en-AU"/>
    </w:rPr>
  </w:style>
  <w:style w:type="paragraph" w:customStyle="1" w:styleId="PolicyBodyText">
    <w:name w:val="Policy Body Text"/>
    <w:qFormat/>
    <w:rsid w:val="00A633FC"/>
    <w:pPr>
      <w:spacing w:after="120"/>
    </w:pPr>
    <w:rPr>
      <w:rFonts w:ascii="Lao UI" w:hAnsi="Lao UI" w:cs="Lao UI"/>
      <w:sz w:val="21"/>
      <w:szCs w:val="22"/>
      <w:lang w:val="en-US"/>
    </w:rPr>
  </w:style>
  <w:style w:type="paragraph" w:customStyle="1" w:styleId="PolicyBodyTextBulletPoint">
    <w:name w:val="Policy Body Text Bullet Point"/>
    <w:basedOn w:val="PolicyBodyText"/>
    <w:qFormat/>
    <w:rsid w:val="00CC63F8"/>
    <w:pPr>
      <w:numPr>
        <w:numId w:val="13"/>
      </w:numPr>
      <w:ind w:left="360"/>
    </w:pPr>
  </w:style>
  <w:style w:type="paragraph" w:customStyle="1" w:styleId="PolicyBodyTextNumberedList1">
    <w:name w:val="Policy Body Text Numbered List 1."/>
    <w:basedOn w:val="PolicyBodyText"/>
    <w:qFormat/>
    <w:rsid w:val="00A56B6A"/>
    <w:pPr>
      <w:numPr>
        <w:numId w:val="16"/>
      </w:numPr>
    </w:pPr>
  </w:style>
  <w:style w:type="paragraph" w:customStyle="1" w:styleId="PolicyBodyTextNumberedLista">
    <w:name w:val="Policy Body Text Numbered List a."/>
    <w:basedOn w:val="PolicyBodyTextNumberedList1"/>
    <w:qFormat/>
    <w:rsid w:val="00A56B6A"/>
    <w:pPr>
      <w:numPr>
        <w:ilvl w:val="1"/>
      </w:numPr>
    </w:pPr>
  </w:style>
  <w:style w:type="paragraph" w:customStyle="1" w:styleId="PolicyBodyTextNumberedListi">
    <w:name w:val="Policy Body Text Numbered List i."/>
    <w:basedOn w:val="PolicyBodyTextNumberedLista"/>
    <w:qFormat/>
    <w:rsid w:val="00A56B6A"/>
    <w:pPr>
      <w:numPr>
        <w:ilvl w:val="2"/>
      </w:numPr>
    </w:pPr>
  </w:style>
  <w:style w:type="character" w:customStyle="1" w:styleId="PolicyBold">
    <w:name w:val="Policy Bold"/>
    <w:basedOn w:val="DefaultParagraphFont"/>
    <w:uiPriority w:val="1"/>
    <w:qFormat/>
    <w:rsid w:val="00A56B6A"/>
    <w:rPr>
      <w:b/>
    </w:rPr>
  </w:style>
  <w:style w:type="paragraph" w:customStyle="1" w:styleId="PolicyCoverText">
    <w:name w:val="Policy Cover Text"/>
    <w:next w:val="PolicyBodyText"/>
    <w:qFormat/>
    <w:rsid w:val="00A56B6A"/>
    <w:pPr>
      <w:framePr w:wrap="around" w:vAnchor="page" w:hAnchor="margin" w:xAlign="center" w:y="4424"/>
      <w:numPr>
        <w:numId w:val="17"/>
      </w:numPr>
      <w:spacing w:before="120"/>
    </w:pPr>
    <w:rPr>
      <w:rFonts w:ascii="Lao UI" w:eastAsiaTheme="minorHAnsi" w:hAnsi="Lao UI" w:cstheme="minorBidi"/>
      <w:caps/>
      <w:color w:val="FFFFFF" w:themeColor="background1"/>
      <w:sz w:val="48"/>
      <w:szCs w:val="22"/>
    </w:rPr>
  </w:style>
  <w:style w:type="paragraph" w:customStyle="1" w:styleId="PolicyHeading1">
    <w:name w:val="Policy Heading 1"/>
    <w:next w:val="PolicyBodyText"/>
    <w:qFormat/>
    <w:rsid w:val="00A56B6A"/>
    <w:pPr>
      <w:numPr>
        <w:numId w:val="20"/>
      </w:numPr>
      <w:spacing w:before="240" w:after="120"/>
      <w:jc w:val="both"/>
    </w:pPr>
    <w:rPr>
      <w:rFonts w:ascii="Lao UI" w:eastAsia="Lao UI" w:hAnsi="Lao UI" w:cs="Lao UI"/>
      <w:b/>
      <w:color w:val="404040" w:themeColor="text1" w:themeTint="BF"/>
      <w:spacing w:val="-1"/>
      <w:sz w:val="36"/>
      <w:szCs w:val="28"/>
      <w:lang w:val="en-US"/>
    </w:rPr>
  </w:style>
  <w:style w:type="paragraph" w:customStyle="1" w:styleId="PolicyHeading2">
    <w:name w:val="Policy Heading 2"/>
    <w:basedOn w:val="PolicyHeading1"/>
    <w:next w:val="PolicyBodyText"/>
    <w:qFormat/>
    <w:rsid w:val="00A56B6A"/>
    <w:pPr>
      <w:numPr>
        <w:ilvl w:val="1"/>
      </w:numPr>
    </w:pPr>
    <w:rPr>
      <w:sz w:val="28"/>
    </w:rPr>
  </w:style>
  <w:style w:type="paragraph" w:customStyle="1" w:styleId="PolicyHeading3">
    <w:name w:val="Policy Heading 3"/>
    <w:basedOn w:val="PolicyBodyText"/>
    <w:next w:val="PolicyBodyText"/>
    <w:qFormat/>
    <w:rsid w:val="00A56B6A"/>
    <w:pPr>
      <w:numPr>
        <w:ilvl w:val="2"/>
        <w:numId w:val="20"/>
      </w:numPr>
    </w:pPr>
    <w:rPr>
      <w:b/>
      <w:color w:val="404040" w:themeColor="text1" w:themeTint="BF"/>
      <w:sz w:val="24"/>
      <w:szCs w:val="24"/>
    </w:rPr>
  </w:style>
  <w:style w:type="character" w:customStyle="1" w:styleId="PolicyItalic">
    <w:name w:val="Policy Italic"/>
    <w:basedOn w:val="DefaultParagraphFont"/>
    <w:uiPriority w:val="1"/>
    <w:qFormat/>
    <w:rsid w:val="00122A7F"/>
    <w:rPr>
      <w:rFonts w:ascii="Lao UI" w:hAnsi="Lao UI"/>
      <w:i/>
      <w:sz w:val="21"/>
    </w:rPr>
  </w:style>
  <w:style w:type="paragraph" w:customStyle="1" w:styleId="PolicyPageHeader">
    <w:name w:val="Policy Page Header"/>
    <w:basedOn w:val="PolicyBodyText"/>
    <w:qFormat/>
    <w:rsid w:val="00A56B6A"/>
    <w:pPr>
      <w:spacing w:after="840"/>
    </w:pPr>
    <w:rPr>
      <w:b/>
      <w:bCs/>
      <w:caps/>
      <w:sz w:val="36"/>
      <w:szCs w:val="36"/>
    </w:rPr>
  </w:style>
  <w:style w:type="paragraph" w:customStyle="1" w:styleId="PolicySealText">
    <w:name w:val="Policy Seal Text"/>
    <w:basedOn w:val="Normal"/>
    <w:next w:val="PolicyBodyText"/>
    <w:qFormat/>
    <w:rsid w:val="00A56B6A"/>
    <w:pPr>
      <w:widowControl w:val="0"/>
      <w:tabs>
        <w:tab w:val="left" w:pos="567"/>
      </w:tabs>
      <w:autoSpaceDE w:val="0"/>
      <w:autoSpaceDN w:val="0"/>
      <w:adjustRightInd w:val="0"/>
      <w:spacing w:after="80"/>
      <w:ind w:left="709"/>
    </w:pPr>
    <w:rPr>
      <w:rFonts w:ascii="Lao UI" w:hAnsi="Lao UI" w:cs="Lao UI"/>
      <w:sz w:val="22"/>
      <w:lang w:eastAsia="en-AU"/>
    </w:rPr>
  </w:style>
  <w:style w:type="table" w:customStyle="1" w:styleId="PolicyTable">
    <w:name w:val="Policy Table"/>
    <w:basedOn w:val="TableNormal"/>
    <w:uiPriority w:val="99"/>
    <w:rsid w:val="00A56B6A"/>
    <w:pPr>
      <w:spacing w:after="120"/>
      <w:ind w:left="794"/>
    </w:pPr>
    <w:rPr>
      <w:rFonts w:ascii="Lao UI" w:hAnsi="Lao UI"/>
      <w:lang w:eastAsia="en-AU"/>
    </w:rPr>
    <w:tblPr>
      <w:tblInd w:w="794"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85" w:type="dxa"/>
        <w:left w:w="85" w:type="dxa"/>
        <w:bottom w:w="85" w:type="dxa"/>
        <w:right w:w="85" w:type="dxa"/>
      </w:tblCellMar>
    </w:tblPr>
    <w:tcPr>
      <w:shd w:val="clear" w:color="auto" w:fill="auto"/>
    </w:tcPr>
    <w:tblStylePr w:type="firstRow">
      <w:pPr>
        <w:wordWrap/>
        <w:spacing w:beforeLines="0" w:before="40" w:beforeAutospacing="0" w:afterLines="0" w:after="40" w:afterAutospacing="0" w:line="240" w:lineRule="auto"/>
        <w:ind w:leftChars="0" w:left="0" w:rightChars="0" w:right="0" w:firstLineChars="0" w:firstLine="0"/>
        <w:contextualSpacing w:val="0"/>
        <w:mirrorIndents w:val="0"/>
        <w:jc w:val="left"/>
      </w:pPr>
      <w:rPr>
        <w:rFonts w:ascii="Lao UI" w:hAnsi="Lao UI"/>
        <w:b/>
        <w:i w:val="0"/>
        <w:color w:val="FFFFFF" w:themeColor="background1"/>
        <w:sz w:val="20"/>
      </w:rPr>
      <w:tblPr>
        <w:tblCellMar>
          <w:top w:w="85" w:type="dxa"/>
          <w:left w:w="85" w:type="dxa"/>
          <w:bottom w:w="85" w:type="dxa"/>
          <w:right w:w="85" w:type="dxa"/>
        </w:tblCellMar>
      </w:tblPr>
      <w:tcPr>
        <w:shd w:val="clear" w:color="auto" w:fill="404040" w:themeFill="text1" w:themeFillTint="BF"/>
        <w:vAlign w:val="center"/>
      </w:tcPr>
    </w:tblStylePr>
  </w:style>
  <w:style w:type="paragraph" w:customStyle="1" w:styleId="PolicyTableText">
    <w:name w:val="Policy Table Text"/>
    <w:basedOn w:val="PolicyBodyText"/>
    <w:rsid w:val="00A56B6A"/>
  </w:style>
  <w:style w:type="paragraph" w:customStyle="1" w:styleId="PolicyTableStyle">
    <w:name w:val="Policy Table Style"/>
    <w:basedOn w:val="PolicyTableText"/>
    <w:qFormat/>
    <w:rsid w:val="00A56B6A"/>
    <w:pPr>
      <w:spacing w:before="40"/>
    </w:pPr>
  </w:style>
  <w:style w:type="paragraph" w:customStyle="1" w:styleId="PolicyTableTextHeaderRow">
    <w:name w:val="Policy Table Text Header Row"/>
    <w:basedOn w:val="PolicyTableText"/>
    <w:next w:val="PolicyTableText"/>
    <w:rsid w:val="00A56B6A"/>
    <w:rPr>
      <w:rFonts w:eastAsia="Lao UI"/>
      <w:b/>
      <w:color w:val="FFFFFF" w:themeColor="background1"/>
    </w:rPr>
  </w:style>
  <w:style w:type="character" w:customStyle="1" w:styleId="PolicyUnderlined">
    <w:name w:val="Policy Underlined"/>
    <w:uiPriority w:val="1"/>
    <w:qFormat/>
    <w:rsid w:val="00A56B6A"/>
    <w:rPr>
      <w:rFonts w:ascii="Lao UI" w:hAnsi="Lao UI" w:cs="Lao UI"/>
      <w:u w:val="single"/>
    </w:rPr>
  </w:style>
  <w:style w:type="character" w:customStyle="1" w:styleId="PolicyUnformattedText">
    <w:name w:val="Policy Unformatted Text"/>
    <w:basedOn w:val="DefaultParagraphFont"/>
    <w:uiPriority w:val="1"/>
    <w:qFormat/>
    <w:rsid w:val="00A56B6A"/>
  </w:style>
  <w:style w:type="character" w:styleId="PageNumber">
    <w:name w:val="page number"/>
    <w:basedOn w:val="DefaultParagraphFont"/>
    <w:rsid w:val="00A56B6A"/>
  </w:style>
  <w:style w:type="paragraph" w:styleId="Title">
    <w:name w:val="Title"/>
    <w:aliases w:val="Policy Cover Title"/>
    <w:basedOn w:val="Normal"/>
    <w:next w:val="Normal"/>
    <w:link w:val="TitleChar"/>
    <w:uiPriority w:val="21"/>
    <w:qFormat/>
    <w:locked/>
    <w:rsid w:val="00A56B6A"/>
    <w:pPr>
      <w:spacing w:before="120"/>
      <w:ind w:left="720"/>
      <w:contextualSpacing/>
      <w:jc w:val="center"/>
    </w:pPr>
    <w:rPr>
      <w:rFonts w:ascii="Lao UI" w:eastAsiaTheme="majorEastAsia" w:hAnsi="Lao UI" w:cstheme="majorBidi"/>
      <w:b/>
      <w:color w:val="FFFFFF" w:themeColor="background1"/>
      <w:sz w:val="72"/>
      <w:szCs w:val="52"/>
    </w:rPr>
  </w:style>
  <w:style w:type="character" w:customStyle="1" w:styleId="TitleChar">
    <w:name w:val="Title Char"/>
    <w:aliases w:val="Policy Cover Title Char"/>
    <w:basedOn w:val="DefaultParagraphFont"/>
    <w:link w:val="Title"/>
    <w:uiPriority w:val="21"/>
    <w:rsid w:val="00A56B6A"/>
    <w:rPr>
      <w:rFonts w:ascii="Lao UI" w:eastAsiaTheme="majorEastAsia" w:hAnsi="Lao UI" w:cstheme="majorBidi"/>
      <w:b/>
      <w:color w:val="FFFFFF" w:themeColor="background1"/>
      <w:sz w:val="72"/>
      <w:szCs w:val="52"/>
    </w:rPr>
  </w:style>
  <w:style w:type="paragraph" w:styleId="TOC2">
    <w:name w:val="toc 2"/>
    <w:aliases w:val="Policy TOC 2"/>
    <w:basedOn w:val="Normal"/>
    <w:next w:val="Normal"/>
    <w:autoRedefine/>
    <w:uiPriority w:val="39"/>
    <w:qFormat/>
    <w:rsid w:val="00A56B6A"/>
    <w:pPr>
      <w:widowControl w:val="0"/>
      <w:tabs>
        <w:tab w:val="left" w:pos="1276"/>
        <w:tab w:val="left" w:pos="1843"/>
        <w:tab w:val="right" w:leader="dot" w:pos="9639"/>
      </w:tabs>
      <w:autoSpaceDE w:val="0"/>
      <w:autoSpaceDN w:val="0"/>
      <w:adjustRightInd w:val="0"/>
      <w:spacing w:before="120" w:after="120"/>
      <w:ind w:left="709"/>
    </w:pPr>
    <w:rPr>
      <w:rFonts w:ascii="Lao UI" w:hAnsi="Lao UI" w:cs="Lao UI"/>
      <w:b/>
      <w:bCs/>
      <w:noProof/>
      <w:color w:val="404040" w:themeColor="text1" w:themeTint="BF"/>
      <w:sz w:val="22"/>
      <w:lang w:eastAsia="en-AU"/>
    </w:rPr>
  </w:style>
  <w:style w:type="paragraph" w:styleId="TOC3">
    <w:name w:val="toc 3"/>
    <w:aliases w:val="Policy TOC 3"/>
    <w:basedOn w:val="Normal"/>
    <w:next w:val="Normal"/>
    <w:autoRedefine/>
    <w:uiPriority w:val="39"/>
    <w:qFormat/>
    <w:rsid w:val="00A56B6A"/>
    <w:pPr>
      <w:widowControl w:val="0"/>
      <w:tabs>
        <w:tab w:val="left" w:pos="1276"/>
        <w:tab w:val="left" w:pos="1843"/>
        <w:tab w:val="right" w:leader="dot" w:pos="9639"/>
      </w:tabs>
      <w:autoSpaceDE w:val="0"/>
      <w:autoSpaceDN w:val="0"/>
      <w:adjustRightInd w:val="0"/>
      <w:spacing w:after="120"/>
      <w:ind w:left="1276"/>
    </w:pPr>
    <w:rPr>
      <w:rFonts w:ascii="Lao UI" w:hAnsi="Lao UI" w:cs="Lao UI"/>
      <w:noProof/>
      <w:color w:val="404040" w:themeColor="text1" w:themeTint="BF"/>
      <w:lang w:eastAsia="en-AU"/>
    </w:rPr>
  </w:style>
  <w:style w:type="paragraph" w:styleId="Header">
    <w:name w:val="header"/>
    <w:basedOn w:val="Normal"/>
    <w:link w:val="HeaderChar"/>
    <w:uiPriority w:val="99"/>
    <w:unhideWhenUsed/>
    <w:rsid w:val="00B053B0"/>
    <w:pPr>
      <w:tabs>
        <w:tab w:val="center" w:pos="4513"/>
        <w:tab w:val="right" w:pos="9026"/>
      </w:tabs>
    </w:pPr>
  </w:style>
  <w:style w:type="character" w:customStyle="1" w:styleId="HeaderChar">
    <w:name w:val="Header Char"/>
    <w:basedOn w:val="DefaultParagraphFont"/>
    <w:link w:val="Header"/>
    <w:uiPriority w:val="99"/>
    <w:rsid w:val="00B053B0"/>
    <w:rPr>
      <w:rFonts w:ascii="Myriad Pro Light" w:hAnsi="Myriad Pro Light"/>
    </w:rPr>
  </w:style>
  <w:style w:type="paragraph" w:styleId="Footer">
    <w:name w:val="footer"/>
    <w:basedOn w:val="Normal"/>
    <w:link w:val="FooterChar"/>
    <w:uiPriority w:val="99"/>
    <w:unhideWhenUsed/>
    <w:rsid w:val="00B053B0"/>
    <w:pPr>
      <w:tabs>
        <w:tab w:val="center" w:pos="4513"/>
        <w:tab w:val="right" w:pos="9026"/>
      </w:tabs>
    </w:pPr>
  </w:style>
  <w:style w:type="character" w:customStyle="1" w:styleId="FooterChar">
    <w:name w:val="Footer Char"/>
    <w:basedOn w:val="DefaultParagraphFont"/>
    <w:link w:val="Footer"/>
    <w:uiPriority w:val="99"/>
    <w:rsid w:val="00B053B0"/>
    <w:rPr>
      <w:rFonts w:ascii="Myriad Pro Light" w:hAnsi="Myriad Pro Light"/>
    </w:rPr>
  </w:style>
  <w:style w:type="paragraph" w:styleId="BalloonText">
    <w:name w:val="Balloon Text"/>
    <w:basedOn w:val="Normal"/>
    <w:link w:val="BalloonTextChar"/>
    <w:uiPriority w:val="99"/>
    <w:semiHidden/>
    <w:unhideWhenUsed/>
    <w:rsid w:val="00B053B0"/>
    <w:rPr>
      <w:rFonts w:ascii="Tahoma" w:hAnsi="Tahoma" w:cs="Tahoma"/>
      <w:sz w:val="16"/>
      <w:szCs w:val="16"/>
    </w:rPr>
  </w:style>
  <w:style w:type="character" w:customStyle="1" w:styleId="BalloonTextChar">
    <w:name w:val="Balloon Text Char"/>
    <w:basedOn w:val="DefaultParagraphFont"/>
    <w:link w:val="BalloonText"/>
    <w:uiPriority w:val="99"/>
    <w:semiHidden/>
    <w:rsid w:val="00B053B0"/>
    <w:rPr>
      <w:rFonts w:ascii="Tahoma" w:hAnsi="Tahoma" w:cs="Tahoma"/>
      <w:sz w:val="16"/>
      <w:szCs w:val="16"/>
    </w:rPr>
  </w:style>
  <w:style w:type="character" w:styleId="Hyperlink">
    <w:name w:val="Hyperlink"/>
    <w:basedOn w:val="DefaultParagraphFont"/>
    <w:uiPriority w:val="99"/>
    <w:unhideWhenUsed/>
    <w:rsid w:val="00B71E34"/>
    <w:rPr>
      <w:color w:val="0000FF" w:themeColor="hyperlink"/>
      <w:u w:val="single"/>
    </w:rPr>
  </w:style>
  <w:style w:type="paragraph" w:styleId="ListParagraph">
    <w:name w:val="List Paragraph"/>
    <w:basedOn w:val="Normal"/>
    <w:uiPriority w:val="34"/>
    <w:locked/>
    <w:rsid w:val="00E95B7F"/>
    <w:pPr>
      <w:ind w:left="720"/>
      <w:contextualSpacing/>
    </w:pPr>
  </w:style>
  <w:style w:type="character" w:styleId="CommentReference">
    <w:name w:val="annotation reference"/>
    <w:basedOn w:val="DefaultParagraphFont"/>
    <w:uiPriority w:val="99"/>
    <w:semiHidden/>
    <w:unhideWhenUsed/>
    <w:rsid w:val="00DA5D08"/>
    <w:rPr>
      <w:sz w:val="16"/>
      <w:szCs w:val="16"/>
    </w:rPr>
  </w:style>
  <w:style w:type="paragraph" w:styleId="CommentText">
    <w:name w:val="annotation text"/>
    <w:basedOn w:val="Normal"/>
    <w:link w:val="CommentTextChar"/>
    <w:uiPriority w:val="99"/>
    <w:unhideWhenUsed/>
    <w:rsid w:val="00DA5D08"/>
  </w:style>
  <w:style w:type="character" w:customStyle="1" w:styleId="CommentTextChar">
    <w:name w:val="Comment Text Char"/>
    <w:basedOn w:val="DefaultParagraphFont"/>
    <w:link w:val="CommentText"/>
    <w:uiPriority w:val="99"/>
    <w:rsid w:val="00DA5D08"/>
    <w:rPr>
      <w:rFonts w:ascii="Myriad Pro Light" w:hAnsi="Myriad Pro Light"/>
    </w:rPr>
  </w:style>
  <w:style w:type="paragraph" w:styleId="CommentSubject">
    <w:name w:val="annotation subject"/>
    <w:basedOn w:val="CommentText"/>
    <w:next w:val="CommentText"/>
    <w:link w:val="CommentSubjectChar"/>
    <w:uiPriority w:val="99"/>
    <w:semiHidden/>
    <w:unhideWhenUsed/>
    <w:rsid w:val="00DA5D08"/>
    <w:rPr>
      <w:b/>
      <w:bCs/>
    </w:rPr>
  </w:style>
  <w:style w:type="character" w:customStyle="1" w:styleId="CommentSubjectChar">
    <w:name w:val="Comment Subject Char"/>
    <w:basedOn w:val="CommentTextChar"/>
    <w:link w:val="CommentSubject"/>
    <w:uiPriority w:val="99"/>
    <w:semiHidden/>
    <w:rsid w:val="00DA5D08"/>
    <w:rPr>
      <w:rFonts w:ascii="Myriad Pro Light" w:hAnsi="Myriad Pro Light"/>
      <w:b/>
      <w:bCs/>
    </w:rPr>
  </w:style>
  <w:style w:type="paragraph" w:styleId="Revision">
    <w:name w:val="Revision"/>
    <w:hidden/>
    <w:uiPriority w:val="99"/>
    <w:semiHidden/>
    <w:rsid w:val="003F4B30"/>
    <w:rPr>
      <w:rFonts w:ascii="Myriad Pro Light" w:hAnsi="Myriad Pro Light"/>
    </w:rPr>
  </w:style>
  <w:style w:type="character" w:styleId="UnresolvedMention">
    <w:name w:val="Unresolved Mention"/>
    <w:basedOn w:val="DefaultParagraphFont"/>
    <w:uiPriority w:val="99"/>
    <w:semiHidden/>
    <w:unhideWhenUsed/>
    <w:rsid w:val="00CA35B8"/>
    <w:rPr>
      <w:color w:val="605E5C"/>
      <w:shd w:val="clear" w:color="auto" w:fill="E1DFDD"/>
    </w:rPr>
  </w:style>
  <w:style w:type="character" w:styleId="FollowedHyperlink">
    <w:name w:val="FollowedHyperlink"/>
    <w:basedOn w:val="DefaultParagraphFont"/>
    <w:uiPriority w:val="99"/>
    <w:semiHidden/>
    <w:unhideWhenUsed/>
    <w:rsid w:val="00BA2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704783">
      <w:bodyDiv w:val="1"/>
      <w:marLeft w:val="0"/>
      <w:marRight w:val="0"/>
      <w:marTop w:val="0"/>
      <w:marBottom w:val="0"/>
      <w:divBdr>
        <w:top w:val="none" w:sz="0" w:space="0" w:color="auto"/>
        <w:left w:val="none" w:sz="0" w:space="0" w:color="auto"/>
        <w:bottom w:val="none" w:sz="0" w:space="0" w:color="auto"/>
        <w:right w:val="none" w:sz="0" w:space="0" w:color="auto"/>
      </w:divBdr>
    </w:div>
    <w:div w:id="15543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ovic.vic.gov.au/freedom-of-information/for-the-public/frequently-asked-ques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foi@alpineshire.vic.gov.a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ovi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182a7a-d867-4522-b3f7-9853d236d220">
      <Terms xmlns="http://schemas.microsoft.com/office/infopath/2007/PartnerControls"/>
    </lcf76f155ced4ddcb4097134ff3c332f>
    <TaxCatchAll xmlns="6dc566eb-ab22-4d96-a66b-0d0f7e9542e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91052114EDF0418E5250ADEC117C17" ma:contentTypeVersion="12" ma:contentTypeDescription="Create a new document." ma:contentTypeScope="" ma:versionID="28c8914a6f2c5dda4b6393f6aef64d9f">
  <xsd:schema xmlns:xsd="http://www.w3.org/2001/XMLSchema" xmlns:xs="http://www.w3.org/2001/XMLSchema" xmlns:p="http://schemas.microsoft.com/office/2006/metadata/properties" xmlns:ns2="fc182a7a-d867-4522-b3f7-9853d236d220" xmlns:ns3="6dc566eb-ab22-4d96-a66b-0d0f7e9542e5" targetNamespace="http://schemas.microsoft.com/office/2006/metadata/properties" ma:root="true" ma:fieldsID="5f9d48c65098577503de7a096967e6c5" ns2:_="" ns3:_="">
    <xsd:import namespace="fc182a7a-d867-4522-b3f7-9853d236d220"/>
    <xsd:import namespace="6dc566eb-ab22-4d96-a66b-0d0f7e9542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82a7a-d867-4522-b3f7-9853d236d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08d057-7c61-4c69-bb7e-478f034924c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566eb-ab22-4d96-a66b-0d0f7e9542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796a8a-115f-40e9-83f5-386412eda470}" ma:internalName="TaxCatchAll" ma:showField="CatchAllData" ma:web="6dc566eb-ab22-4d96-a66b-0d0f7e9542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9C6F5-57B2-405F-AA64-F66227D287D3}">
  <ds:schemaRefs>
    <ds:schemaRef ds:uri="http://schemas.openxmlformats.org/officeDocument/2006/bibliography"/>
  </ds:schemaRefs>
</ds:datastoreItem>
</file>

<file path=customXml/itemProps2.xml><?xml version="1.0" encoding="utf-8"?>
<ds:datastoreItem xmlns:ds="http://schemas.openxmlformats.org/officeDocument/2006/customXml" ds:itemID="{682F5CE9-AAA7-40DA-ADB5-B033293B4FC6}">
  <ds:schemaRefs>
    <ds:schemaRef ds:uri="6dc566eb-ab22-4d96-a66b-0d0f7e9542e5"/>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fc182a7a-d867-4522-b3f7-9853d236d220"/>
    <ds:schemaRef ds:uri="http://www.w3.org/XML/1998/namespace"/>
    <ds:schemaRef ds:uri="http://purl.org/dc/elements/1.1/"/>
  </ds:schemaRefs>
</ds:datastoreItem>
</file>

<file path=customXml/itemProps3.xml><?xml version="1.0" encoding="utf-8"?>
<ds:datastoreItem xmlns:ds="http://schemas.openxmlformats.org/officeDocument/2006/customXml" ds:itemID="{0239F8DC-9586-419C-BB8D-4996B13A5039}">
  <ds:schemaRefs>
    <ds:schemaRef ds:uri="http://schemas.microsoft.com/sharepoint/v3/contenttype/forms"/>
  </ds:schemaRefs>
</ds:datastoreItem>
</file>

<file path=customXml/itemProps4.xml><?xml version="1.0" encoding="utf-8"?>
<ds:datastoreItem xmlns:ds="http://schemas.openxmlformats.org/officeDocument/2006/customXml" ds:itemID="{FC613CD8-407E-47BF-8A14-17055C344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82a7a-d867-4522-b3f7-9853d236d220"/>
    <ds:schemaRef ds:uri="6dc566eb-ab22-4d96-a66b-0d0f7e954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2137</Words>
  <Characters>12182</Characters>
  <Application>Microsoft Office Word</Application>
  <DocSecurity>0</DocSecurity>
  <Lines>101</Lines>
  <Paragraphs>28</Paragraphs>
  <ScaleCrop>false</ScaleCrop>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Schultz</dc:creator>
  <cp:lastModifiedBy>Belinda Schultz</cp:lastModifiedBy>
  <cp:revision>3</cp:revision>
  <cp:lastPrinted>2018-12-10T02:58:00Z</cp:lastPrinted>
  <dcterms:created xsi:type="dcterms:W3CDTF">2025-06-16T00:00:00Z</dcterms:created>
  <dcterms:modified xsi:type="dcterms:W3CDTF">2025-06-16T00:01:00Z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0x010100FD91052114EDF0418E5250ADEC117C17</vt:lpwstr>
  </property>
  <property fmtid="{D5CDD505-2E9C-101B-9397-08002B2CF9AE}" pid="3" name="MediaServiceImageTags">
    <vt:lpwstr/>
  </property>
</Properties>
</file>